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F8" w:rsidRDefault="00BA3A87">
      <w:pPr>
        <w:pBdr>
          <w:top w:val="nil"/>
          <w:left w:val="nil"/>
          <w:bottom w:val="nil"/>
          <w:right w:val="nil"/>
          <w:between w:val="nil"/>
        </w:pBdr>
        <w:tabs>
          <w:tab w:val="center" w:pos="4153"/>
          <w:tab w:val="right" w:pos="8306"/>
        </w:tabs>
        <w:jc w:val="center"/>
        <w:rPr>
          <w:rFonts w:ascii="Comic Sans MS" w:eastAsia="Comic Sans MS" w:hAnsi="Comic Sans MS" w:cs="Comic Sans MS"/>
          <w:b/>
          <w:smallCaps/>
          <w:color w:val="000000"/>
          <w:sz w:val="32"/>
          <w:szCs w:val="32"/>
          <w:u w:val="single"/>
        </w:rPr>
      </w:pPr>
      <w:r>
        <w:rPr>
          <w:rFonts w:ascii="Comic Sans MS" w:eastAsia="Comic Sans MS" w:hAnsi="Comic Sans MS" w:cs="Comic Sans MS"/>
          <w:b/>
          <w:smallCaps/>
          <w:color w:val="000000"/>
          <w:sz w:val="32"/>
          <w:szCs w:val="32"/>
          <w:u w:val="single"/>
        </w:rPr>
        <w:t>S</w:t>
      </w:r>
      <w:r>
        <w:rPr>
          <w:rFonts w:ascii="Comic Sans MS" w:eastAsia="Comic Sans MS" w:hAnsi="Comic Sans MS" w:cs="Comic Sans MS"/>
          <w:b/>
          <w:smallCaps/>
          <w:sz w:val="32"/>
          <w:szCs w:val="32"/>
          <w:u w:val="single"/>
        </w:rPr>
        <w:t>AINT PATRICK’S PRIMARY SCHOOL</w:t>
      </w:r>
    </w:p>
    <w:p w:rsidR="00D72EF8" w:rsidRDefault="00D72EF8">
      <w:pPr>
        <w:pBdr>
          <w:top w:val="nil"/>
          <w:left w:val="nil"/>
          <w:bottom w:val="nil"/>
          <w:right w:val="nil"/>
          <w:between w:val="nil"/>
        </w:pBdr>
        <w:tabs>
          <w:tab w:val="center" w:pos="4153"/>
          <w:tab w:val="right" w:pos="8306"/>
        </w:tabs>
        <w:jc w:val="center"/>
        <w:rPr>
          <w:rFonts w:ascii="Comic Sans MS" w:eastAsia="Comic Sans MS" w:hAnsi="Comic Sans MS" w:cs="Comic Sans MS"/>
          <w:b/>
          <w:color w:val="000000"/>
          <w:u w:val="single"/>
        </w:rPr>
      </w:pPr>
    </w:p>
    <w:p w:rsidR="00D72EF8" w:rsidRDefault="00BA3A87">
      <w:pPr>
        <w:pBdr>
          <w:top w:val="nil"/>
          <w:left w:val="nil"/>
          <w:bottom w:val="nil"/>
          <w:right w:val="nil"/>
          <w:between w:val="nil"/>
        </w:pBdr>
        <w:tabs>
          <w:tab w:val="center" w:pos="4153"/>
          <w:tab w:val="right" w:pos="8306"/>
        </w:tabs>
        <w:jc w:val="center"/>
        <w:rPr>
          <w:rFonts w:ascii="Comic Sans MS" w:eastAsia="Comic Sans MS" w:hAnsi="Comic Sans MS" w:cs="Comic Sans MS"/>
          <w:b/>
          <w:color w:val="000000"/>
          <w:sz w:val="28"/>
          <w:szCs w:val="28"/>
          <w:u w:val="single"/>
        </w:rPr>
      </w:pPr>
      <w:r>
        <w:rPr>
          <w:rFonts w:ascii="Comic Sans MS" w:eastAsia="Comic Sans MS" w:hAnsi="Comic Sans MS" w:cs="Comic Sans MS"/>
          <w:b/>
          <w:color w:val="000000"/>
          <w:sz w:val="28"/>
          <w:szCs w:val="28"/>
          <w:u w:val="single"/>
        </w:rPr>
        <w:t>ANTI-BULLYING POLICY</w:t>
      </w:r>
    </w:p>
    <w:p w:rsidR="00D72EF8" w:rsidRDefault="00D72EF8">
      <w:pPr>
        <w:pBdr>
          <w:top w:val="nil"/>
          <w:left w:val="nil"/>
          <w:bottom w:val="nil"/>
          <w:right w:val="nil"/>
          <w:between w:val="nil"/>
        </w:pBdr>
        <w:tabs>
          <w:tab w:val="center" w:pos="4153"/>
          <w:tab w:val="right" w:pos="8306"/>
        </w:tabs>
        <w:jc w:val="center"/>
        <w:rPr>
          <w:rFonts w:ascii="Comic Sans MS" w:eastAsia="Comic Sans MS" w:hAnsi="Comic Sans MS" w:cs="Comic Sans MS"/>
          <w:b/>
          <w:smallCaps/>
          <w:color w:val="000000"/>
        </w:rPr>
      </w:pPr>
    </w:p>
    <w:p w:rsidR="00D72EF8" w:rsidRDefault="00D72EF8">
      <w:pPr>
        <w:pStyle w:val="Heading1"/>
        <w:jc w:val="both"/>
        <w:rPr>
          <w:rFonts w:ascii="Comic Sans MS" w:eastAsia="Comic Sans MS" w:hAnsi="Comic Sans MS" w:cs="Comic Sans MS"/>
          <w:sz w:val="24"/>
          <w:szCs w:val="24"/>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INTRODUCTORY STATEMENT</w:t>
      </w:r>
    </w:p>
    <w:p w:rsidR="00D72EF8" w:rsidRDefault="00BA3A87">
      <w:pPr>
        <w:jc w:val="both"/>
        <w:rPr>
          <w:rFonts w:ascii="Comic Sans MS" w:eastAsia="Comic Sans MS" w:hAnsi="Comic Sans MS" w:cs="Comic Sans MS"/>
          <w:b/>
        </w:rPr>
      </w:pPr>
      <w:r>
        <w:rPr>
          <w:rFonts w:ascii="Comic Sans MS" w:eastAsia="Comic Sans MS" w:hAnsi="Comic Sans MS" w:cs="Comic Sans MS"/>
        </w:rPr>
        <w:t xml:space="preserve">This policy was formulated in 2010. It is a review of an existing Anti-Bullying Policy by Teachers, Ancillary Staff, Parents and BOM. This review which happens on an annual basis was co-ordinated by </w:t>
      </w:r>
      <w:r w:rsidR="001866FD">
        <w:rPr>
          <w:rFonts w:ascii="Comic Sans MS" w:eastAsia="Comic Sans MS" w:hAnsi="Comic Sans MS" w:cs="Comic Sans MS"/>
        </w:rPr>
        <w:t>Kyran Foran</w:t>
      </w:r>
      <w:r>
        <w:rPr>
          <w:rFonts w:ascii="Comic Sans MS" w:eastAsia="Comic Sans MS" w:hAnsi="Comic Sans MS" w:cs="Comic Sans MS"/>
        </w:rPr>
        <w:t>, Acti</w:t>
      </w:r>
      <w:r w:rsidR="001866FD">
        <w:rPr>
          <w:rFonts w:ascii="Comic Sans MS" w:eastAsia="Comic Sans MS" w:hAnsi="Comic Sans MS" w:cs="Comic Sans MS"/>
        </w:rPr>
        <w:t>ng Principal and staff on the 19</w:t>
      </w:r>
      <w:r>
        <w:rPr>
          <w:rFonts w:ascii="Comic Sans MS" w:eastAsia="Comic Sans MS" w:hAnsi="Comic Sans MS" w:cs="Comic Sans MS"/>
          <w:vertAlign w:val="superscript"/>
        </w:rPr>
        <w:t>th</w:t>
      </w:r>
      <w:r>
        <w:rPr>
          <w:rFonts w:ascii="Comic Sans MS" w:eastAsia="Comic Sans MS" w:hAnsi="Comic Sans MS" w:cs="Comic Sans MS"/>
        </w:rPr>
        <w:t xml:space="preserve"> of</w:t>
      </w:r>
      <w:r w:rsidR="001866FD">
        <w:rPr>
          <w:rFonts w:ascii="Comic Sans MS" w:eastAsia="Comic Sans MS" w:hAnsi="Comic Sans MS" w:cs="Comic Sans MS"/>
        </w:rPr>
        <w:t xml:space="preserve"> September 2023</w:t>
      </w:r>
      <w:r>
        <w:rPr>
          <w:rFonts w:ascii="Comic Sans MS" w:eastAsia="Comic Sans MS" w:hAnsi="Comic Sans MS" w:cs="Comic Sans MS"/>
        </w:rPr>
        <w:t xml:space="preserve">. This policy is in accordance with the requirement of the Education Welfare Act 2000 and the code of behaviour guidelines issued by NEWB, the Board of Management of Saint Patrick’s Primary School has adopted the following anti bullying policy within the framework of the school’s overall code of behaviour. This policy fully complies with the requirements of the </w:t>
      </w:r>
      <w:proofErr w:type="spellStart"/>
      <w:r>
        <w:rPr>
          <w:rFonts w:ascii="Comic Sans MS" w:eastAsia="Comic Sans MS" w:hAnsi="Comic Sans MS" w:cs="Comic Sans MS"/>
        </w:rPr>
        <w:t>Anti Bullying</w:t>
      </w:r>
      <w:proofErr w:type="spellEnd"/>
      <w:r>
        <w:rPr>
          <w:rFonts w:ascii="Comic Sans MS" w:eastAsia="Comic Sans MS" w:hAnsi="Comic Sans MS" w:cs="Comic Sans MS"/>
        </w:rPr>
        <w:t xml:space="preserve"> Procedures for Primary and Post Primary schools which were published in September 2013.</w:t>
      </w:r>
    </w:p>
    <w:p w:rsidR="00D72EF8" w:rsidRDefault="00D72EF8">
      <w:pPr>
        <w:jc w:val="both"/>
        <w:rPr>
          <w:rFonts w:ascii="Comic Sans MS" w:eastAsia="Comic Sans MS" w:hAnsi="Comic Sans MS" w:cs="Comic Sans MS"/>
          <w:b/>
          <w:u w:val="single"/>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RATIONALE</w:t>
      </w:r>
    </w:p>
    <w:p w:rsidR="00D72EF8" w:rsidRDefault="00BA3A87">
      <w:pPr>
        <w:jc w:val="both"/>
        <w:rPr>
          <w:rFonts w:ascii="Comic Sans MS" w:eastAsia="Comic Sans MS" w:hAnsi="Comic Sans MS" w:cs="Comic Sans MS"/>
        </w:rPr>
      </w:pPr>
      <w:r>
        <w:rPr>
          <w:rFonts w:ascii="Comic Sans MS" w:eastAsia="Comic Sans MS" w:hAnsi="Comic Sans MS" w:cs="Comic Sans MS"/>
        </w:rPr>
        <w:t>The School believes that its pupils have the right to learn in a supportive, caring and safe environment without the fear of being bullied.</w:t>
      </w:r>
    </w:p>
    <w:p w:rsidR="00D72EF8" w:rsidRDefault="00BA3A87">
      <w:pPr>
        <w:jc w:val="both"/>
        <w:rPr>
          <w:rFonts w:ascii="Comic Sans MS" w:eastAsia="Comic Sans MS" w:hAnsi="Comic Sans MS" w:cs="Comic Sans MS"/>
          <w:i/>
          <w:u w:val="single"/>
        </w:rPr>
      </w:pPr>
      <w:r>
        <w:rPr>
          <w:rFonts w:ascii="Comic Sans MS" w:eastAsia="Comic Sans MS" w:hAnsi="Comic Sans MS" w:cs="Comic Sans MS"/>
        </w:rPr>
        <w:t>All institutions, both large and small, contain some numbers of pupils with the potential for bullying behaviour. If a school is well disciplined and organised, it can minimise the occurrence of bullying. The School also has a clear policy on the promotion of good citizenship, where it is made clear that bullying is a form of anti-social behaviour</w:t>
      </w:r>
      <w:r>
        <w:rPr>
          <w:rFonts w:ascii="Comic Sans MS" w:eastAsia="Comic Sans MS" w:hAnsi="Comic Sans MS" w:cs="Comic Sans MS"/>
          <w:i/>
          <w:u w:val="single"/>
        </w:rPr>
        <w:t>.</w:t>
      </w:r>
    </w:p>
    <w:p w:rsidR="00D72EF8" w:rsidRDefault="00BA3A87">
      <w:pPr>
        <w:pStyle w:val="Heading2"/>
        <w:ind w:left="360"/>
        <w:jc w:val="center"/>
        <w:rPr>
          <w:rFonts w:ascii="Comic Sans MS" w:eastAsia="Comic Sans MS" w:hAnsi="Comic Sans MS" w:cs="Comic Sans MS"/>
          <w:smallCaps/>
          <w:color w:val="FF0000"/>
          <w:sz w:val="24"/>
          <w:szCs w:val="24"/>
        </w:rPr>
      </w:pPr>
      <w:r>
        <w:rPr>
          <w:rFonts w:ascii="Comic Sans MS" w:eastAsia="Comic Sans MS" w:hAnsi="Comic Sans MS" w:cs="Comic Sans MS"/>
          <w:smallCaps/>
          <w:color w:val="FF0000"/>
          <w:sz w:val="24"/>
          <w:szCs w:val="24"/>
        </w:rPr>
        <w:t>BULLYING IS WRONG AND WILL NOT BE TOLERATED</w:t>
      </w:r>
    </w:p>
    <w:p w:rsidR="00D72EF8" w:rsidRDefault="00BA3A87">
      <w:pPr>
        <w:jc w:val="both"/>
        <w:rPr>
          <w:rFonts w:ascii="Comic Sans MS" w:eastAsia="Comic Sans MS" w:hAnsi="Comic Sans MS" w:cs="Comic Sans MS"/>
          <w:b/>
          <w:i/>
          <w:u w:val="single"/>
        </w:rPr>
      </w:pPr>
      <w:r>
        <w:rPr>
          <w:rFonts w:ascii="Comic Sans MS" w:eastAsia="Comic Sans MS" w:hAnsi="Comic Sans MS" w:cs="Comic Sans MS"/>
        </w:rPr>
        <w:t>It is important therefore that the School has a clear written policy to promote this belief, where both pupils and parents/guardians are fully aware that any bullying complaints will be dealt with firmly, fairly and promptly</w:t>
      </w:r>
      <w:r>
        <w:rPr>
          <w:rFonts w:ascii="Comic Sans MS" w:eastAsia="Comic Sans MS" w:hAnsi="Comic Sans MS" w:cs="Comic Sans MS"/>
          <w:b/>
        </w:rPr>
        <w:t>.</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The Board of Management recognises the very serious nature of bullying and the negative impact that it can have on the lives of pupils, and is therefore fully committed to the following key principles of best practice in preventing and tackling bullying behaviour:</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 xml:space="preserve">A positive school culture and climate </w:t>
      </w:r>
      <w:r>
        <w:rPr>
          <w:rFonts w:ascii="Comic Sans MS" w:eastAsia="Comic Sans MS" w:hAnsi="Comic Sans MS" w:cs="Comic Sans MS"/>
          <w:color w:val="0070C0"/>
        </w:rPr>
        <w:t xml:space="preserve">(See Appendix 1) </w:t>
      </w:r>
      <w:r>
        <w:rPr>
          <w:rFonts w:ascii="Comic Sans MS" w:eastAsia="Comic Sans MS" w:hAnsi="Comic Sans MS" w:cs="Comic Sans MS"/>
        </w:rPr>
        <w:t xml:space="preserve">which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is welcoming of difference and diversity and is based on inclusivity;</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 xml:space="preserve"> encourages pupils to disclose and discuss incidents of bullying behaviour in a non-threatening environment;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 xml:space="preserve">involves collaboration among and between staff &amp; pupils and promotes respectful relationships across the school community;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encourages the work of the student council in this area</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Effective leadership</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 xml:space="preserve">A school-wide approach </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lastRenderedPageBreak/>
        <w:t>A shared understanding of what bullying is and its impact</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 xml:space="preserve">Implementation of education and prevention strategies (including awareness raising measures) that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 xml:space="preserve">build empathy, respect and resilience in pupils and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explicitly address the issues of cyber-bullying and identity-based bullying including in particular, homophobic and transphobic bullying</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 xml:space="preserve">Effective supervision and monitoring of pupils </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Supports for staff</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 xml:space="preserve">Consistent recording, investigation and follow up of bullying behaviour (including use of established intervention strategies) </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 xml:space="preserve">Ongoing evaluation of the effectiveness of the anti-bullying policy. </w:t>
      </w:r>
    </w:p>
    <w:p w:rsidR="00D72EF8" w:rsidRDefault="00D72EF8">
      <w:pPr>
        <w:jc w:val="both"/>
        <w:rPr>
          <w:rFonts w:ascii="Comic Sans MS" w:eastAsia="Comic Sans MS" w:hAnsi="Comic Sans MS" w:cs="Comic Sans MS"/>
          <w:b/>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RELATIONSHIP TO CHARACTERISTIC SPIRIT OF THE SCHOOL</w:t>
      </w:r>
    </w:p>
    <w:p w:rsidR="00D72EF8" w:rsidRDefault="00BA3A87">
      <w:pPr>
        <w:jc w:val="both"/>
        <w:rPr>
          <w:rFonts w:ascii="Comic Sans MS" w:eastAsia="Comic Sans MS" w:hAnsi="Comic Sans MS" w:cs="Comic Sans MS"/>
        </w:rPr>
      </w:pPr>
      <w:r>
        <w:rPr>
          <w:rFonts w:ascii="Comic Sans MS" w:eastAsia="Comic Sans MS" w:hAnsi="Comic Sans MS" w:cs="Comic Sans MS"/>
        </w:rPr>
        <w:t>Bullying affects everyone, not just the bullies and the victims. It also affects those other children who watch, and less aggressive pupils can be drawn in by group pressure. Bullying is not an inevitable part of school life or a necessary part of growing up, and it rarely sorts itself out. It is clear that certain jokes, insults, intimidating/threatening behaviour, written abuse and violence are to be found in our society. No one person or group, whether staff or pupil, should have to accept this type of behaviour. Only when all issues of bullying are addressed, will a child best be able to benefit from the opportunities available at the School.</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AIMS</w:t>
      </w:r>
    </w:p>
    <w:p w:rsidR="00D72EF8" w:rsidRDefault="00BA3A87">
      <w:pPr>
        <w:numPr>
          <w:ilvl w:val="0"/>
          <w:numId w:val="28"/>
        </w:numPr>
        <w:pBdr>
          <w:top w:val="nil"/>
          <w:left w:val="nil"/>
          <w:bottom w:val="nil"/>
          <w:right w:val="nil"/>
          <w:between w:val="nil"/>
        </w:pBdr>
        <w:spacing w:after="120"/>
        <w:jc w:val="both"/>
        <w:rPr>
          <w:rFonts w:ascii="Comic Sans MS" w:eastAsia="Comic Sans MS" w:hAnsi="Comic Sans MS" w:cs="Comic Sans MS"/>
          <w:color w:val="000000"/>
        </w:rPr>
      </w:pPr>
      <w:r>
        <w:rPr>
          <w:rFonts w:ascii="Comic Sans MS" w:eastAsia="Comic Sans MS" w:hAnsi="Comic Sans MS" w:cs="Comic Sans MS"/>
          <w:color w:val="000000"/>
        </w:rPr>
        <w:t>To raise awareness of bullying as a form of unacceptable behaviour with school management, teachers, pupils, parents/guardians.</w:t>
      </w:r>
    </w:p>
    <w:p w:rsidR="00D72EF8" w:rsidRDefault="00BA3A87">
      <w:pPr>
        <w:numPr>
          <w:ilvl w:val="0"/>
          <w:numId w:val="28"/>
        </w:numPr>
        <w:pBdr>
          <w:top w:val="nil"/>
          <w:left w:val="nil"/>
          <w:bottom w:val="nil"/>
          <w:right w:val="nil"/>
          <w:between w:val="nil"/>
        </w:pBdr>
        <w:spacing w:after="120"/>
        <w:jc w:val="both"/>
        <w:rPr>
          <w:rFonts w:ascii="Comic Sans MS" w:eastAsia="Comic Sans MS" w:hAnsi="Comic Sans MS" w:cs="Comic Sans MS"/>
          <w:color w:val="000000"/>
        </w:rPr>
      </w:pPr>
      <w:r>
        <w:rPr>
          <w:rFonts w:ascii="Comic Sans MS" w:eastAsia="Comic Sans MS" w:hAnsi="Comic Sans MS" w:cs="Comic Sans MS"/>
          <w:color w:val="000000"/>
        </w:rPr>
        <w:t>To create a school ethos which encourages children to disclose and discuss incidents of bullying behaviour.</w:t>
      </w:r>
    </w:p>
    <w:p w:rsidR="00D72EF8" w:rsidRDefault="00BA3A87">
      <w:pPr>
        <w:numPr>
          <w:ilvl w:val="0"/>
          <w:numId w:val="28"/>
        </w:numPr>
        <w:pBdr>
          <w:top w:val="nil"/>
          <w:left w:val="nil"/>
          <w:bottom w:val="nil"/>
          <w:right w:val="nil"/>
          <w:between w:val="nil"/>
        </w:pBdr>
        <w:spacing w:after="120"/>
        <w:jc w:val="both"/>
        <w:rPr>
          <w:rFonts w:ascii="Comic Sans MS" w:eastAsia="Comic Sans MS" w:hAnsi="Comic Sans MS" w:cs="Comic Sans MS"/>
          <w:color w:val="000000"/>
        </w:rPr>
      </w:pPr>
      <w:r>
        <w:rPr>
          <w:rFonts w:ascii="Comic Sans MS" w:eastAsia="Comic Sans MS" w:hAnsi="Comic Sans MS" w:cs="Comic Sans MS"/>
          <w:color w:val="000000"/>
        </w:rPr>
        <w:t>To ensure comprehensive supervision and monitoring measures through which all areas of school activity are kept under observation.</w:t>
      </w:r>
    </w:p>
    <w:p w:rsidR="00D72EF8" w:rsidRDefault="00BA3A87">
      <w:pPr>
        <w:numPr>
          <w:ilvl w:val="0"/>
          <w:numId w:val="28"/>
        </w:numPr>
        <w:pBdr>
          <w:top w:val="nil"/>
          <w:left w:val="nil"/>
          <w:bottom w:val="nil"/>
          <w:right w:val="nil"/>
          <w:between w:val="nil"/>
        </w:pBdr>
        <w:spacing w:after="120"/>
        <w:jc w:val="both"/>
        <w:rPr>
          <w:rFonts w:ascii="Comic Sans MS" w:eastAsia="Comic Sans MS" w:hAnsi="Comic Sans MS" w:cs="Comic Sans MS"/>
          <w:color w:val="000000"/>
        </w:rPr>
      </w:pPr>
      <w:r>
        <w:rPr>
          <w:rFonts w:ascii="Comic Sans MS" w:eastAsia="Comic Sans MS" w:hAnsi="Comic Sans MS" w:cs="Comic Sans MS"/>
          <w:color w:val="000000"/>
        </w:rPr>
        <w:t>To develop procedures for noting, investigating and dealing with incidents of bullying behaviour.</w:t>
      </w:r>
    </w:p>
    <w:p w:rsidR="00D72EF8" w:rsidRDefault="00BA3A87">
      <w:pPr>
        <w:numPr>
          <w:ilvl w:val="0"/>
          <w:numId w:val="28"/>
        </w:numPr>
        <w:pBdr>
          <w:top w:val="nil"/>
          <w:left w:val="nil"/>
          <w:bottom w:val="nil"/>
          <w:right w:val="nil"/>
          <w:between w:val="nil"/>
        </w:pBdr>
        <w:spacing w:after="120"/>
        <w:jc w:val="both"/>
        <w:rPr>
          <w:rFonts w:ascii="Comic Sans MS" w:eastAsia="Comic Sans MS" w:hAnsi="Comic Sans MS" w:cs="Comic Sans MS"/>
          <w:color w:val="000000"/>
        </w:rPr>
      </w:pPr>
      <w:r>
        <w:rPr>
          <w:rFonts w:ascii="Comic Sans MS" w:eastAsia="Comic Sans MS" w:hAnsi="Comic Sans MS" w:cs="Comic Sans MS"/>
          <w:color w:val="000000"/>
        </w:rPr>
        <w:t>To implement a programme of support for those affected by bullying behaviour and for those involved in bullying behaviour.</w:t>
      </w:r>
    </w:p>
    <w:p w:rsidR="00D72EF8" w:rsidRDefault="00BA3A87">
      <w:pPr>
        <w:numPr>
          <w:ilvl w:val="0"/>
          <w:numId w:val="28"/>
        </w:numPr>
        <w:pBdr>
          <w:top w:val="nil"/>
          <w:left w:val="nil"/>
          <w:bottom w:val="nil"/>
          <w:right w:val="nil"/>
          <w:between w:val="nil"/>
        </w:pBdr>
        <w:spacing w:after="120"/>
        <w:jc w:val="both"/>
        <w:rPr>
          <w:rFonts w:ascii="Comic Sans MS" w:eastAsia="Comic Sans MS" w:hAnsi="Comic Sans MS" w:cs="Comic Sans MS"/>
          <w:color w:val="000000"/>
        </w:rPr>
      </w:pPr>
      <w:r>
        <w:rPr>
          <w:rFonts w:ascii="Comic Sans MS" w:eastAsia="Comic Sans MS" w:hAnsi="Comic Sans MS" w:cs="Comic Sans MS"/>
          <w:color w:val="000000"/>
        </w:rPr>
        <w:t xml:space="preserve">To work with appropriate agencies in countering all forms of bullying and </w:t>
      </w:r>
      <w:proofErr w:type="spellStart"/>
      <w:r>
        <w:rPr>
          <w:rFonts w:ascii="Comic Sans MS" w:eastAsia="Comic Sans MS" w:hAnsi="Comic Sans MS" w:cs="Comic Sans MS"/>
          <w:color w:val="000000"/>
        </w:rPr>
        <w:t>anti bullying</w:t>
      </w:r>
      <w:proofErr w:type="spellEnd"/>
      <w:r>
        <w:rPr>
          <w:rFonts w:ascii="Comic Sans MS" w:eastAsia="Comic Sans MS" w:hAnsi="Comic Sans MS" w:cs="Comic Sans MS"/>
          <w:color w:val="000000"/>
        </w:rPr>
        <w:t xml:space="preserve"> behaviour.</w:t>
      </w:r>
    </w:p>
    <w:p w:rsidR="00D72EF8" w:rsidRDefault="00D72EF8">
      <w:pPr>
        <w:pBdr>
          <w:top w:val="nil"/>
          <w:left w:val="nil"/>
          <w:bottom w:val="nil"/>
          <w:right w:val="nil"/>
          <w:between w:val="nil"/>
        </w:pBdr>
        <w:spacing w:after="120"/>
        <w:jc w:val="both"/>
        <w:rPr>
          <w:rFonts w:ascii="Comic Sans MS" w:eastAsia="Comic Sans MS" w:hAnsi="Comic Sans MS" w:cs="Comic Sans MS"/>
          <w:color w:val="000000"/>
        </w:rPr>
      </w:pPr>
    </w:p>
    <w:p w:rsidR="00D72EF8" w:rsidRDefault="00D72EF8">
      <w:pPr>
        <w:pBdr>
          <w:top w:val="nil"/>
          <w:left w:val="nil"/>
          <w:bottom w:val="nil"/>
          <w:right w:val="nil"/>
          <w:between w:val="nil"/>
        </w:pBdr>
        <w:spacing w:after="120"/>
        <w:jc w:val="both"/>
        <w:rPr>
          <w:rFonts w:ascii="Comic Sans MS" w:eastAsia="Comic Sans MS" w:hAnsi="Comic Sans MS" w:cs="Comic Sans MS"/>
          <w:color w:val="000000"/>
        </w:rPr>
      </w:pPr>
    </w:p>
    <w:p w:rsidR="00D72EF8" w:rsidRDefault="00D72EF8">
      <w:pPr>
        <w:pBdr>
          <w:top w:val="nil"/>
          <w:left w:val="nil"/>
          <w:bottom w:val="nil"/>
          <w:right w:val="nil"/>
          <w:between w:val="nil"/>
        </w:pBdr>
        <w:spacing w:after="120"/>
        <w:jc w:val="both"/>
        <w:rPr>
          <w:rFonts w:ascii="Comic Sans MS" w:eastAsia="Comic Sans MS" w:hAnsi="Comic Sans MS" w:cs="Comic Sans MS"/>
          <w:color w:val="000000"/>
        </w:rPr>
      </w:pPr>
    </w:p>
    <w:p w:rsidR="00D72EF8" w:rsidRDefault="00BA3A87">
      <w:pPr>
        <w:pBdr>
          <w:top w:val="nil"/>
          <w:left w:val="nil"/>
          <w:bottom w:val="nil"/>
          <w:right w:val="nil"/>
          <w:between w:val="nil"/>
        </w:pBdr>
        <w:spacing w:after="120"/>
        <w:jc w:val="both"/>
        <w:rPr>
          <w:rFonts w:ascii="Comic Sans MS" w:eastAsia="Comic Sans MS" w:hAnsi="Comic Sans MS" w:cs="Comic Sans MS"/>
          <w:b/>
          <w:color w:val="000000"/>
          <w:u w:val="single"/>
        </w:rPr>
      </w:pPr>
      <w:r>
        <w:rPr>
          <w:rFonts w:ascii="Comic Sans MS" w:eastAsia="Comic Sans MS" w:hAnsi="Comic Sans MS" w:cs="Comic Sans MS"/>
          <w:b/>
          <w:color w:val="000000"/>
          <w:u w:val="single"/>
        </w:rPr>
        <w:lastRenderedPageBreak/>
        <w:t>WHAT IS BULLYING</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In accordance with the Anti-Bullying Procedures for Primary and Post-Primary Schools bullying is defined as follows: </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highlight w:val="white"/>
        </w:rPr>
      </w:pPr>
      <w:r>
        <w:rPr>
          <w:rFonts w:ascii="Comic Sans MS" w:eastAsia="Comic Sans MS" w:hAnsi="Comic Sans MS" w:cs="Comic Sans MS"/>
          <w:i/>
        </w:rPr>
        <w:t>‘Unwanted negative behaviour, verbal, psychological or physical conducted, by an individual or group against another person (or persons) and which is repeated over time’.</w:t>
      </w:r>
      <w:r>
        <w:rPr>
          <w:rFonts w:ascii="Comic Sans MS" w:eastAsia="Comic Sans MS" w:hAnsi="Comic Sans MS" w:cs="Comic Sans MS"/>
          <w:highlight w:val="white"/>
        </w:rPr>
        <w:t xml:space="preserve"> </w:t>
      </w:r>
    </w:p>
    <w:p w:rsidR="00D72EF8" w:rsidRDefault="00D72EF8">
      <w:pPr>
        <w:jc w:val="both"/>
        <w:rPr>
          <w:rFonts w:ascii="Comic Sans MS" w:eastAsia="Comic Sans MS" w:hAnsi="Comic Sans MS" w:cs="Comic Sans MS"/>
          <w:highlight w:val="white"/>
        </w:rPr>
      </w:pP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The following types of bullying behaviour are included in the definition of bullying: </w:t>
      </w:r>
    </w:p>
    <w:p w:rsidR="00D72EF8" w:rsidRDefault="00D72EF8">
      <w:pPr>
        <w:jc w:val="both"/>
        <w:rPr>
          <w:rFonts w:ascii="Comic Sans MS" w:eastAsia="Comic Sans MS" w:hAnsi="Comic Sans MS" w:cs="Comic Sans MS"/>
        </w:rPr>
      </w:pPr>
    </w:p>
    <w:p w:rsidR="00D72EF8" w:rsidRDefault="00BA3A87">
      <w:pPr>
        <w:numPr>
          <w:ilvl w:val="0"/>
          <w:numId w:val="29"/>
        </w:numPr>
        <w:jc w:val="both"/>
        <w:rPr>
          <w:rFonts w:ascii="Comic Sans MS" w:eastAsia="Comic Sans MS" w:hAnsi="Comic Sans MS" w:cs="Comic Sans MS"/>
        </w:rPr>
      </w:pPr>
      <w:r>
        <w:rPr>
          <w:rFonts w:ascii="Comic Sans MS" w:eastAsia="Comic Sans MS" w:hAnsi="Comic Sans MS" w:cs="Comic Sans MS"/>
        </w:rPr>
        <w:t>Deliberate exclusion, malicious gossip and other forms of relational bullying</w:t>
      </w:r>
    </w:p>
    <w:p w:rsidR="00D72EF8" w:rsidRDefault="00BA3A87">
      <w:pPr>
        <w:numPr>
          <w:ilvl w:val="0"/>
          <w:numId w:val="29"/>
        </w:numPr>
        <w:jc w:val="both"/>
        <w:rPr>
          <w:rFonts w:ascii="Comic Sans MS" w:eastAsia="Comic Sans MS" w:hAnsi="Comic Sans MS" w:cs="Comic Sans MS"/>
        </w:rPr>
      </w:pPr>
      <w:r>
        <w:rPr>
          <w:rFonts w:ascii="Comic Sans MS" w:eastAsia="Comic Sans MS" w:hAnsi="Comic Sans MS" w:cs="Comic Sans MS"/>
        </w:rPr>
        <w:t xml:space="preserve">Cyber-bullying </w:t>
      </w:r>
    </w:p>
    <w:p w:rsidR="00D72EF8" w:rsidRDefault="00BA3A87">
      <w:pPr>
        <w:numPr>
          <w:ilvl w:val="0"/>
          <w:numId w:val="29"/>
        </w:numPr>
        <w:jc w:val="both"/>
        <w:rPr>
          <w:rFonts w:ascii="Comic Sans MS" w:eastAsia="Comic Sans MS" w:hAnsi="Comic Sans MS" w:cs="Comic Sans MS"/>
        </w:rPr>
      </w:pPr>
      <w:r>
        <w:rPr>
          <w:rFonts w:ascii="Comic Sans MS" w:eastAsia="Comic Sans MS" w:hAnsi="Comic Sans MS" w:cs="Comic Sans MS"/>
        </w:rPr>
        <w:t>Identity-based bullying such as</w:t>
      </w:r>
      <w:r w:rsidR="00A74862">
        <w:rPr>
          <w:rFonts w:ascii="Comic Sans MS" w:eastAsia="Comic Sans MS" w:hAnsi="Comic Sans MS" w:cs="Comic Sans MS"/>
        </w:rPr>
        <w:t>:</w:t>
      </w:r>
      <w:r>
        <w:rPr>
          <w:rFonts w:ascii="Comic Sans MS" w:eastAsia="Comic Sans MS" w:hAnsi="Comic Sans MS" w:cs="Comic Sans MS"/>
        </w:rPr>
        <w:t xml:space="preserve"> homophobic bullying</w:t>
      </w:r>
      <w:r w:rsidR="00A74862">
        <w:rPr>
          <w:rFonts w:ascii="Comic Sans MS" w:eastAsia="Comic Sans MS" w:hAnsi="Comic Sans MS" w:cs="Comic Sans MS"/>
        </w:rPr>
        <w:t xml:space="preserve"> or </w:t>
      </w:r>
      <w:r w:rsidR="00A74862">
        <w:rPr>
          <w:rFonts w:ascii="Comic Sans MS" w:eastAsia="Comic Sans MS" w:hAnsi="Comic Sans MS" w:cs="Comic Sans MS"/>
        </w:rPr>
        <w:t>bullying based on a person’s</w:t>
      </w:r>
      <w:r w:rsidR="00A74862">
        <w:rPr>
          <w:rFonts w:ascii="Comic Sans MS" w:eastAsia="Comic Sans MS" w:hAnsi="Comic Sans MS" w:cs="Comic Sans MS"/>
        </w:rPr>
        <w:t xml:space="preserve"> sexual orientation,</w:t>
      </w:r>
      <w:r w:rsidR="00433E25">
        <w:rPr>
          <w:rFonts w:ascii="Comic Sans MS" w:eastAsia="Comic Sans MS" w:hAnsi="Comic Sans MS" w:cs="Comic Sans MS"/>
        </w:rPr>
        <w:t xml:space="preserve"> gender-based bullying including transgender, </w:t>
      </w:r>
      <w:r>
        <w:rPr>
          <w:rFonts w:ascii="Comic Sans MS" w:eastAsia="Comic Sans MS" w:hAnsi="Comic Sans MS" w:cs="Comic Sans MS"/>
        </w:rPr>
        <w:t>racist bullying,</w:t>
      </w:r>
      <w:r w:rsidR="00A74862">
        <w:rPr>
          <w:rFonts w:ascii="Comic Sans MS" w:eastAsia="Comic Sans MS" w:hAnsi="Comic Sans MS" w:cs="Comic Sans MS"/>
        </w:rPr>
        <w:t xml:space="preserve"> bullying based on a person’s civil or family status, </w:t>
      </w:r>
      <w:r w:rsidR="00A74862">
        <w:rPr>
          <w:rFonts w:ascii="Comic Sans MS" w:eastAsia="Comic Sans MS" w:hAnsi="Comic Sans MS" w:cs="Comic Sans MS"/>
        </w:rPr>
        <w:t xml:space="preserve">bullying based on a person’s </w:t>
      </w:r>
      <w:r w:rsidR="00A74862">
        <w:rPr>
          <w:rFonts w:ascii="Comic Sans MS" w:eastAsia="Comic Sans MS" w:hAnsi="Comic Sans MS" w:cs="Comic Sans MS"/>
        </w:rPr>
        <w:t xml:space="preserve">religion, </w:t>
      </w:r>
      <w:r w:rsidR="00A74862">
        <w:rPr>
          <w:rFonts w:ascii="Comic Sans MS" w:eastAsia="Comic Sans MS" w:hAnsi="Comic Sans MS" w:cs="Comic Sans MS"/>
        </w:rPr>
        <w:t xml:space="preserve">bullying based on a person’s </w:t>
      </w:r>
      <w:r w:rsidR="00A74862">
        <w:rPr>
          <w:rFonts w:ascii="Comic Sans MS" w:eastAsia="Comic Sans MS" w:hAnsi="Comic Sans MS" w:cs="Comic Sans MS"/>
        </w:rPr>
        <w:t>age,</w:t>
      </w:r>
      <w:r>
        <w:rPr>
          <w:rFonts w:ascii="Comic Sans MS" w:eastAsia="Comic Sans MS" w:hAnsi="Comic Sans MS" w:cs="Comic Sans MS"/>
        </w:rPr>
        <w:t xml:space="preserve"> bullying based on a person’s membership of the traveller community and bullying of those with disabilities or special educational needs. </w:t>
      </w:r>
    </w:p>
    <w:p w:rsidR="00433E25" w:rsidRDefault="00433E25">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rsidR="00D72EF8" w:rsidRDefault="00BA3A87">
      <w:pPr>
        <w:pBdr>
          <w:top w:val="nil"/>
          <w:left w:val="nil"/>
          <w:bottom w:val="nil"/>
          <w:right w:val="nil"/>
          <w:between w:val="nil"/>
        </w:pBdr>
        <w:jc w:val="both"/>
        <w:rPr>
          <w:rFonts w:ascii="Comic Sans MS" w:eastAsia="Comic Sans MS" w:hAnsi="Comic Sans MS" w:cs="Comic Sans MS"/>
          <w:b/>
          <w:i/>
          <w:color w:val="000000"/>
        </w:rPr>
      </w:pPr>
      <w:r>
        <w:rPr>
          <w:rFonts w:ascii="Comic Sans MS" w:eastAsia="Comic Sans MS" w:hAnsi="Comic Sans MS" w:cs="Comic Sans MS"/>
          <w:b/>
          <w:i/>
          <w:color w:val="000000"/>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rsidR="00D72EF8" w:rsidRDefault="00BA3A87">
      <w:pPr>
        <w:jc w:val="both"/>
        <w:rPr>
          <w:rFonts w:ascii="Comic Sans MS" w:eastAsia="Comic Sans MS" w:hAnsi="Comic Sans MS" w:cs="Comic Sans MS"/>
        </w:rPr>
      </w:pPr>
      <w:r>
        <w:rPr>
          <w:rFonts w:ascii="Comic Sans MS" w:eastAsia="Comic Sans MS" w:hAnsi="Comic Sans MS" w:cs="Comic Sans MS"/>
        </w:rPr>
        <w:t>Negative behaviour that does not meet this definition of bullying will be dealt with in accordance with the school’s code of behaviour.</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Additional information on different types of bullying is set out in Appendix 1 of the Anti-Bullying Procedures for Primary and Post-Primary Schools and appears as </w:t>
      </w:r>
      <w:r>
        <w:rPr>
          <w:rFonts w:ascii="Comic Sans MS" w:eastAsia="Comic Sans MS" w:hAnsi="Comic Sans MS" w:cs="Comic Sans MS"/>
          <w:color w:val="0070C0"/>
        </w:rPr>
        <w:t>Appendix 2</w:t>
      </w:r>
      <w:r>
        <w:rPr>
          <w:rFonts w:ascii="Comic Sans MS" w:eastAsia="Comic Sans MS" w:hAnsi="Comic Sans MS" w:cs="Comic Sans MS"/>
        </w:rPr>
        <w:t xml:space="preserve"> of this document. </w:t>
      </w: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pBdr>
          <w:top w:val="nil"/>
          <w:left w:val="nil"/>
          <w:bottom w:val="nil"/>
          <w:right w:val="nil"/>
          <w:between w:val="nil"/>
        </w:pBdr>
        <w:spacing w:after="120"/>
        <w:jc w:val="both"/>
        <w:rPr>
          <w:rFonts w:ascii="Comic Sans MS" w:eastAsia="Comic Sans MS" w:hAnsi="Comic Sans MS" w:cs="Comic Sans MS"/>
          <w:b/>
          <w:color w:val="000000"/>
          <w:u w:val="single"/>
        </w:rPr>
      </w:pPr>
    </w:p>
    <w:p w:rsidR="00D72EF8" w:rsidRDefault="00D72EF8">
      <w:pPr>
        <w:pBdr>
          <w:top w:val="nil"/>
          <w:left w:val="nil"/>
          <w:bottom w:val="nil"/>
          <w:right w:val="nil"/>
          <w:between w:val="nil"/>
        </w:pBdr>
        <w:spacing w:after="120"/>
        <w:jc w:val="both"/>
        <w:rPr>
          <w:rFonts w:ascii="Comic Sans MS" w:eastAsia="Comic Sans MS" w:hAnsi="Comic Sans MS" w:cs="Comic Sans MS"/>
          <w:b/>
          <w:color w:val="000000"/>
          <w:u w:val="single"/>
        </w:rPr>
      </w:pPr>
    </w:p>
    <w:p w:rsidR="00D72EF8" w:rsidRDefault="00D72EF8">
      <w:pPr>
        <w:pBdr>
          <w:top w:val="nil"/>
          <w:left w:val="nil"/>
          <w:bottom w:val="nil"/>
          <w:right w:val="nil"/>
          <w:between w:val="nil"/>
        </w:pBdr>
        <w:spacing w:after="120"/>
        <w:jc w:val="both"/>
        <w:rPr>
          <w:rFonts w:ascii="Comic Sans MS" w:eastAsia="Comic Sans MS" w:hAnsi="Comic Sans MS" w:cs="Comic Sans MS"/>
          <w:b/>
          <w:color w:val="000000"/>
          <w:u w:val="single"/>
        </w:rPr>
      </w:pPr>
    </w:p>
    <w:p w:rsidR="00D72EF8" w:rsidRDefault="00D72EF8">
      <w:pPr>
        <w:pBdr>
          <w:top w:val="nil"/>
          <w:left w:val="nil"/>
          <w:bottom w:val="nil"/>
          <w:right w:val="nil"/>
          <w:between w:val="nil"/>
        </w:pBdr>
        <w:spacing w:after="120"/>
        <w:jc w:val="both"/>
        <w:rPr>
          <w:rFonts w:ascii="Comic Sans MS" w:eastAsia="Comic Sans MS" w:hAnsi="Comic Sans MS" w:cs="Comic Sans MS"/>
          <w:b/>
          <w:color w:val="000000"/>
          <w:u w:val="single"/>
        </w:rPr>
      </w:pPr>
    </w:p>
    <w:p w:rsidR="00D72EF8" w:rsidRDefault="00BA3A87">
      <w:pPr>
        <w:pStyle w:val="Heading1"/>
        <w:jc w:val="both"/>
        <w:rPr>
          <w:rFonts w:ascii="Comic Sans MS" w:eastAsia="Comic Sans MS" w:hAnsi="Comic Sans MS" w:cs="Comic Sans MS"/>
          <w:smallCaps/>
          <w:sz w:val="24"/>
          <w:szCs w:val="24"/>
        </w:rPr>
      </w:pPr>
      <w:r>
        <w:rPr>
          <w:rFonts w:ascii="Comic Sans MS" w:eastAsia="Comic Sans MS" w:hAnsi="Comic Sans MS" w:cs="Comic Sans MS"/>
          <w:smallCaps/>
          <w:sz w:val="24"/>
          <w:szCs w:val="24"/>
        </w:rPr>
        <w:lastRenderedPageBreak/>
        <w:t xml:space="preserve">THE RELEVANT TEACHERS FOR INVESTIGATING AND DEALING WITH BULLYING ARE AS FOLLOWS: </w:t>
      </w:r>
    </w:p>
    <w:p w:rsidR="00D72EF8" w:rsidRDefault="00D72EF8">
      <w:pPr>
        <w:jc w:val="both"/>
        <w:rPr>
          <w:rFonts w:ascii="Verdana" w:eastAsia="Verdana" w:hAnsi="Verdana" w:cs="Verdana"/>
        </w:rPr>
      </w:pPr>
    </w:p>
    <w:p w:rsidR="00D72EF8" w:rsidRDefault="00BA3A87">
      <w:pPr>
        <w:numPr>
          <w:ilvl w:val="0"/>
          <w:numId w:val="4"/>
        </w:numPr>
        <w:jc w:val="both"/>
        <w:rPr>
          <w:rFonts w:ascii="Comic Sans MS" w:eastAsia="Comic Sans MS" w:hAnsi="Comic Sans MS" w:cs="Comic Sans MS"/>
        </w:rPr>
      </w:pPr>
      <w:r>
        <w:rPr>
          <w:rFonts w:ascii="Comic Sans MS" w:eastAsia="Comic Sans MS" w:hAnsi="Comic Sans MS" w:cs="Comic Sans MS"/>
        </w:rPr>
        <w:t>The class teacher(s) initially</w:t>
      </w:r>
    </w:p>
    <w:p w:rsidR="00D72EF8" w:rsidRDefault="00BA3A87">
      <w:pPr>
        <w:numPr>
          <w:ilvl w:val="0"/>
          <w:numId w:val="4"/>
        </w:numPr>
        <w:jc w:val="both"/>
        <w:rPr>
          <w:rFonts w:ascii="Comic Sans MS" w:eastAsia="Comic Sans MS" w:hAnsi="Comic Sans MS" w:cs="Comic Sans MS"/>
        </w:rPr>
      </w:pPr>
      <w:r>
        <w:rPr>
          <w:rFonts w:ascii="Comic Sans MS" w:eastAsia="Comic Sans MS" w:hAnsi="Comic Sans MS" w:cs="Comic Sans MS"/>
        </w:rPr>
        <w:t xml:space="preserve">The principal/Deputy </w:t>
      </w:r>
      <w:proofErr w:type="gramStart"/>
      <w:r>
        <w:rPr>
          <w:rFonts w:ascii="Comic Sans MS" w:eastAsia="Comic Sans MS" w:hAnsi="Comic Sans MS" w:cs="Comic Sans MS"/>
        </w:rPr>
        <w:t>Principal  thereafter</w:t>
      </w:r>
      <w:proofErr w:type="gramEnd"/>
      <w:r>
        <w:rPr>
          <w:rFonts w:ascii="Comic Sans MS" w:eastAsia="Comic Sans MS" w:hAnsi="Comic Sans MS" w:cs="Comic Sans MS"/>
        </w:rPr>
        <w:t xml:space="preserve"> if necessary</w:t>
      </w:r>
    </w:p>
    <w:p w:rsidR="00D72EF8" w:rsidRDefault="00D72EF8">
      <w:pPr>
        <w:jc w:val="both"/>
        <w:rPr>
          <w:rFonts w:ascii="Verdana" w:eastAsia="Verdana" w:hAnsi="Verdana" w:cs="Verdana"/>
        </w:rPr>
      </w:pPr>
    </w:p>
    <w:p w:rsidR="00D72EF8" w:rsidRDefault="00BA3A87">
      <w:pPr>
        <w:jc w:val="both"/>
        <w:rPr>
          <w:rFonts w:ascii="Comic Sans MS" w:eastAsia="Comic Sans MS" w:hAnsi="Comic Sans MS" w:cs="Comic Sans MS"/>
          <w:b/>
          <w:smallCaps/>
          <w:u w:val="single"/>
        </w:rPr>
      </w:pPr>
      <w:r>
        <w:rPr>
          <w:rFonts w:ascii="Comic Sans MS" w:eastAsia="Comic Sans MS" w:hAnsi="Comic Sans MS" w:cs="Comic Sans MS"/>
          <w:b/>
          <w:smallCaps/>
          <w:u w:val="single"/>
        </w:rPr>
        <w:t>THE FOLLOWING EDUCATION AND PREVENTION STRATEGIES, AT THE APPROPRIATE AND RELEVANT LEVEL FOR EACH CLASS, WILL BE USED BY THE SCHOOL:</w:t>
      </w:r>
    </w:p>
    <w:p w:rsidR="00D72EF8" w:rsidRDefault="00D72EF8">
      <w:pPr>
        <w:jc w:val="both"/>
        <w:rPr>
          <w:rFonts w:ascii="Comic Sans MS" w:eastAsia="Comic Sans MS" w:hAnsi="Comic Sans MS" w:cs="Comic Sans MS"/>
        </w:rPr>
      </w:pPr>
    </w:p>
    <w:p w:rsidR="00D72EF8" w:rsidRDefault="00BA3A87">
      <w:pPr>
        <w:numPr>
          <w:ilvl w:val="0"/>
          <w:numId w:val="25"/>
        </w:numPr>
        <w:jc w:val="both"/>
        <w:rPr>
          <w:rFonts w:ascii="Comic Sans MS" w:eastAsia="Comic Sans MS" w:hAnsi="Comic Sans MS" w:cs="Comic Sans MS"/>
        </w:rPr>
      </w:pPr>
      <w:r>
        <w:rPr>
          <w:rFonts w:ascii="Comic Sans MS" w:eastAsia="Comic Sans MS" w:hAnsi="Comic Sans MS" w:cs="Comic Sans MS"/>
        </w:rPr>
        <w:t>Prevention and awareness raising measures across all aspects of bullying and involves strategies to engage pupils in addressing problems when they arise. In particular, such strategies need to build empathy, respect and resilience in pupils</w:t>
      </w:r>
    </w:p>
    <w:p w:rsidR="00D72EF8" w:rsidRDefault="00BA3A87">
      <w:pPr>
        <w:numPr>
          <w:ilvl w:val="0"/>
          <w:numId w:val="11"/>
        </w:numPr>
        <w:jc w:val="both"/>
        <w:rPr>
          <w:rFonts w:ascii="Comic Sans MS" w:eastAsia="Comic Sans MS" w:hAnsi="Comic Sans MS" w:cs="Comic Sans MS"/>
        </w:rPr>
      </w:pPr>
      <w:r>
        <w:rPr>
          <w:rFonts w:ascii="Comic Sans MS" w:eastAsia="Comic Sans MS" w:hAnsi="Comic Sans MS" w:cs="Comic Sans MS"/>
        </w:rPr>
        <w:t>Provide pupils with opportunities to develop a positive sense of self-worth</w:t>
      </w:r>
    </w:p>
    <w:p w:rsidR="00D72EF8" w:rsidRDefault="00BA3A87">
      <w:pPr>
        <w:numPr>
          <w:ilvl w:val="0"/>
          <w:numId w:val="10"/>
        </w:numPr>
        <w:jc w:val="both"/>
        <w:rPr>
          <w:rFonts w:ascii="Comic Sans MS" w:eastAsia="Comic Sans MS" w:hAnsi="Comic Sans MS" w:cs="Comic Sans MS"/>
        </w:rPr>
      </w:pPr>
      <w:r>
        <w:rPr>
          <w:rFonts w:ascii="Comic Sans MS" w:eastAsia="Comic Sans MS" w:hAnsi="Comic Sans MS" w:cs="Comic Sans MS"/>
        </w:rPr>
        <w:t>Prevention and awareness raising measures focusing on cyber-bullying by educating pupils on appropriate online behaviour, how to stay safe while online</w:t>
      </w:r>
    </w:p>
    <w:p w:rsidR="00D72EF8" w:rsidRDefault="00BA3A87">
      <w:pPr>
        <w:numPr>
          <w:ilvl w:val="0"/>
          <w:numId w:val="10"/>
        </w:numPr>
        <w:jc w:val="both"/>
        <w:rPr>
          <w:rFonts w:ascii="Comic Sans MS" w:eastAsia="Comic Sans MS" w:hAnsi="Comic Sans MS" w:cs="Comic Sans MS"/>
        </w:rPr>
      </w:pPr>
      <w:r>
        <w:rPr>
          <w:rFonts w:ascii="Comic Sans MS" w:eastAsia="Comic Sans MS" w:hAnsi="Comic Sans MS" w:cs="Comic Sans MS"/>
        </w:rPr>
        <w:t xml:space="preserve">Teachers can influence attitudes to bullying behaviour in a positive manner </w:t>
      </w:r>
    </w:p>
    <w:p w:rsidR="00D72EF8" w:rsidRDefault="00BA3A87">
      <w:pPr>
        <w:numPr>
          <w:ilvl w:val="0"/>
          <w:numId w:val="10"/>
        </w:numPr>
        <w:jc w:val="both"/>
        <w:rPr>
          <w:rFonts w:ascii="Comic Sans MS" w:eastAsia="Comic Sans MS" w:hAnsi="Comic Sans MS" w:cs="Comic Sans MS"/>
        </w:rPr>
      </w:pPr>
      <w:r>
        <w:rPr>
          <w:rFonts w:ascii="Comic Sans MS" w:eastAsia="Comic Sans MS" w:hAnsi="Comic Sans MS" w:cs="Comic Sans MS"/>
        </w:rPr>
        <w:t xml:space="preserve">There are a number of curriculum components and programmes which are particularly relevant to the prevention of bullying and the promotion of respect for diversity and inclusiveness.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 xml:space="preserve">The SPHE curriculum makes specific provision for exploring bullying as well as the inter-related areas of belonging and integrating, communication, conflict, friendship, personal safety and relationships.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 xml:space="preserve">The Stay Safe &amp; RSE programmes at primary level are personal safety skills programmes which seek to enhance children’s self-protection skills including their ability to recognise and cope with bullying.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 xml:space="preserve">Various other social, health and media education programmes can further help to address the problem of bullying behaviour. </w:t>
      </w:r>
    </w:p>
    <w:p w:rsidR="00D72EF8" w:rsidRDefault="00D72EF8">
      <w:pPr>
        <w:ind w:left="720"/>
        <w:jc w:val="both"/>
        <w:rPr>
          <w:rFonts w:ascii="Comic Sans MS" w:eastAsia="Comic Sans MS" w:hAnsi="Comic Sans MS" w:cs="Comic Sans MS"/>
        </w:rPr>
      </w:pPr>
    </w:p>
    <w:p w:rsidR="00D72EF8" w:rsidRDefault="00BA3A87">
      <w:pPr>
        <w:numPr>
          <w:ilvl w:val="0"/>
          <w:numId w:val="10"/>
        </w:numPr>
        <w:jc w:val="both"/>
        <w:rPr>
          <w:rFonts w:ascii="Comic Sans MS" w:eastAsia="Comic Sans MS" w:hAnsi="Comic Sans MS" w:cs="Comic Sans MS"/>
        </w:rPr>
      </w:pPr>
      <w:r>
        <w:rPr>
          <w:rFonts w:ascii="Comic Sans MS" w:eastAsia="Comic Sans MS" w:hAnsi="Comic Sans MS" w:cs="Comic Sans MS"/>
        </w:rPr>
        <w:t>The work could be extended into many other areas such as Art, Drama, English, Religious Education, and Physical Education. Co-operation and group enterprise can be promoted through team sports, school clubs and societies as well as through practical subjects</w:t>
      </w:r>
    </w:p>
    <w:p w:rsidR="00D72EF8" w:rsidRDefault="00BA3A87">
      <w:pPr>
        <w:numPr>
          <w:ilvl w:val="0"/>
          <w:numId w:val="10"/>
        </w:numPr>
        <w:jc w:val="both"/>
        <w:rPr>
          <w:rFonts w:ascii="Comic Sans MS" w:eastAsia="Comic Sans MS" w:hAnsi="Comic Sans MS" w:cs="Comic Sans MS"/>
        </w:rPr>
      </w:pPr>
      <w:r>
        <w:rPr>
          <w:rFonts w:ascii="Comic Sans MS" w:eastAsia="Comic Sans MS" w:hAnsi="Comic Sans MS" w:cs="Comic Sans MS"/>
        </w:rPr>
        <w:t>Sporting activities in particular can provide excellent opportunities for channelling and learning how to control aggression.  GAA, soccer, rugby, athletics and swimming coaching is offered to some classes from outside agencies and teachers are also involved in coaching the school’s soccer, athletics and GAA teams.</w:t>
      </w: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b/>
          <w:smallCaps/>
          <w:u w:val="single"/>
        </w:rPr>
      </w:pPr>
      <w:r>
        <w:rPr>
          <w:rFonts w:ascii="Comic Sans MS" w:eastAsia="Comic Sans MS" w:hAnsi="Comic Sans MS" w:cs="Comic Sans MS"/>
          <w:b/>
          <w:smallCaps/>
          <w:u w:val="single"/>
        </w:rPr>
        <w:t xml:space="preserve">THE SCHOOL’S PROCEDURES FOR INVESTIGATION, FOLLOW-UP AND RECORDING OF BULLYING BEHAVIOUR AND THE ESTABLISHED INTERVENTION STRATEGIES USED </w:t>
      </w:r>
      <w:r>
        <w:rPr>
          <w:rFonts w:ascii="Comic Sans MS" w:eastAsia="Comic Sans MS" w:hAnsi="Comic Sans MS" w:cs="Comic Sans MS"/>
          <w:b/>
          <w:smallCaps/>
          <w:u w:val="single"/>
        </w:rPr>
        <w:lastRenderedPageBreak/>
        <w:t>BY THE SCHOOL FOR DEALING WITH CASES OF BULLYING BEHAVIOUR ARE AS FOLLOWS:</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The primary aim in investigating and dealing with bullying is to resolve any issues and to restore, as far as is practicable, the relationships of the parties involved (rather than to apportion blame). With this in mind the </w:t>
      </w:r>
      <w:proofErr w:type="gramStart"/>
      <w:r>
        <w:rPr>
          <w:rFonts w:ascii="Comic Sans MS" w:eastAsia="Comic Sans MS" w:hAnsi="Comic Sans MS" w:cs="Comic Sans MS"/>
        </w:rPr>
        <w:t>schools</w:t>
      </w:r>
      <w:proofErr w:type="gramEnd"/>
      <w:r>
        <w:rPr>
          <w:rFonts w:ascii="Comic Sans MS" w:eastAsia="Comic Sans MS" w:hAnsi="Comic Sans MS" w:cs="Comic Sans MS"/>
        </w:rPr>
        <w:t xml:space="preserve"> procedures are as follows: </w:t>
      </w:r>
    </w:p>
    <w:p w:rsidR="00D72EF8" w:rsidRDefault="00D72EF8">
      <w:pPr>
        <w:jc w:val="both"/>
        <w:rPr>
          <w:rFonts w:ascii="Comic Sans MS" w:eastAsia="Comic Sans MS" w:hAnsi="Comic Sans MS" w:cs="Comic Sans MS"/>
        </w:rPr>
      </w:pP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In investigating and dealing with bullying, the teacher(s) will exercise his/her/their professional judgement to determine whether bullying has occurred, what type if it has and how best the situation might be resolved</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All reports, including anonymous reports of bullying must be investigated and dealt with by the relevant teacher(s). In that way, pupils will gain confidence in ‘telling’. This confidence factor is of vital importance. It should be made clear to all pupils that when they report incidents of bullying, they are not considered to be telling tales but are behaving responsibly</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Non-teaching staff such as secretaries, special needs assistants (SNAs), bus escorts, caretakers, cleaners must be encouraged to report any incidents of bullying behaviour witnessed by them, or mentioned to them, to the relevant teacher</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 Parents and pupils are required to co-operate with any investigation and assist the school in resolving any issues and restoring, as far as is practicable, the relationships of the parties involved as quickly as possible </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It is very important that all involved (including each set of pupils and parents) understand the above approach from the outset</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Teachers should take a calm, unemotional problem-solving approach when dealing with incidents of alleged bullying behaviour reported by pupils, staff or parents</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Initial investigations of bullying will be done in class where possible but some incidents might be best investigated outside the classroom situation to ensure the privacy of all involved</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All interviews should be conducted with sensitivity and with due regard to the rights of all pupils concerned. Pupils who are not directly involved can also provide very useful information in this way</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 When analysing incidents of bullying behaviour, the relevant teacher(s) should seek answers to questions of what, where, when, who and why. This should be done in a calm manner, setting an example in dealing effectively with a conflict in a non-aggressive manner</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 </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lastRenderedPageBreak/>
        <w:t xml:space="preserve">Each member of a group should be supported through the possible pressures that they may face from the other members of the group after interview by the teacher </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Where the relevant teacher(s) has/have determined that a pupil has been engaged in bullying behaviour, it should be made clear to him/her how he/she is in breach of the school’s anti-bullying policy and efforts should be made to try to get him/her to see the situation from the perspective of the pupil being bullied </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 It may also be appropriate or helpful to ask those involved to write down their account of the incident(s)</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In cases where it has been determined by the relevant teacher(s) that bullying behaviour has occurred, the parents of the parties involved should be contacted at an early stage to inform them of the matter and explain the actions being taken. The school should give parents an opportunity of discussing ways in which they can reinforce or support the actions being taken by the school and the supports for their pupils </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It must also be made clear to all involved (each set of pupils and parents) that in any situation where disciplinary sanctions are required, this is a private matter between the pupil being disciplined, his or her parents and the school;</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Follow-up meetings with the relevant parties involved may be arranged separately with a view to possibly bringing them together at a later date if the pupil who has been bullied is ready and agreeable </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An additional follow-up meeting with parents of the children involved may take place after an appropriate time to ensure that the matter has been resolved satisfactorily</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Where a parent is not satisfied that the school has dealt with a bullying case in accordance with these procedures, the parents must be referred, as appropriate, to the school’s complaints procedures</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In the event that a parent has exhausted the school's complaints procedures and is still not satisfied, the school must advise the parents of their right to make a complaint to the Ombudsman for Children. </w:t>
      </w:r>
      <w:r>
        <w:rPr>
          <w:rFonts w:ascii="Comic Sans MS" w:eastAsia="Comic Sans MS" w:hAnsi="Comic Sans MS" w:cs="Comic Sans MS"/>
        </w:rPr>
        <w:br/>
        <w:t xml:space="preserve"> </w:t>
      </w:r>
    </w:p>
    <w:p w:rsidR="00D72EF8" w:rsidRDefault="00D72EF8">
      <w:pPr>
        <w:jc w:val="both"/>
        <w:rPr>
          <w:rFonts w:ascii="Comic Sans MS" w:eastAsia="Comic Sans MS" w:hAnsi="Comic Sans MS" w:cs="Comic Sans MS"/>
          <w:b/>
          <w:u w:val="single"/>
        </w:rPr>
      </w:pPr>
    </w:p>
    <w:p w:rsidR="00D72EF8" w:rsidRDefault="00D72EF8">
      <w:pPr>
        <w:jc w:val="both"/>
        <w:rPr>
          <w:rFonts w:ascii="Comic Sans MS" w:eastAsia="Comic Sans MS" w:hAnsi="Comic Sans MS" w:cs="Comic Sans MS"/>
          <w:b/>
          <w:u w:val="single"/>
        </w:rPr>
      </w:pPr>
    </w:p>
    <w:p w:rsidR="00D72EF8" w:rsidRDefault="00D72EF8">
      <w:pPr>
        <w:jc w:val="both"/>
        <w:rPr>
          <w:rFonts w:ascii="Comic Sans MS" w:eastAsia="Comic Sans MS" w:hAnsi="Comic Sans MS" w:cs="Comic Sans MS"/>
          <w:b/>
          <w:u w:val="single"/>
        </w:rPr>
      </w:pPr>
    </w:p>
    <w:p w:rsidR="00D72EF8" w:rsidRDefault="00D72EF8">
      <w:pPr>
        <w:jc w:val="both"/>
        <w:rPr>
          <w:rFonts w:ascii="Comic Sans MS" w:eastAsia="Comic Sans MS" w:hAnsi="Comic Sans MS" w:cs="Comic Sans MS"/>
          <w:b/>
          <w:u w:val="single"/>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 xml:space="preserve">DISCIPLINARY STEPS: </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They will be warned officially to stop offending.</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Informing the bullies’ parents/guardians: In school diary or by letter or a specific in school meeting.</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They may be excluded from the School premises at break and/or lunch times.</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We may arrange for them to be escorted to and from the School premises.</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If they do not stop bullying they will be suspended for a minor fixed period (one or two days).</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lastRenderedPageBreak/>
        <w:t>If they then carry on they will be recommended for suspension for a major fixed period (up to five days) or an indefinite period.</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For a single serious incident of bullying a child may be suspended without warning—pending the earliest possible consultation with parents.</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If they will not end such behaviour, they will be requested to appear before a special council of discipline of the school—made up of Chairman of the Board of Management, Principal, class teacher and one other teacher.</w:t>
      </w: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u w:val="single"/>
        </w:rPr>
      </w:pPr>
      <w:r>
        <w:rPr>
          <w:rFonts w:ascii="Comic Sans MS" w:eastAsia="Comic Sans MS" w:hAnsi="Comic Sans MS" w:cs="Comic Sans MS"/>
          <w:b/>
          <w:u w:val="single"/>
        </w:rPr>
        <w:t>RECORDING</w:t>
      </w:r>
      <w:r>
        <w:rPr>
          <w:rFonts w:ascii="Comic Sans MS" w:eastAsia="Comic Sans MS" w:hAnsi="Comic Sans MS" w:cs="Comic Sans MS"/>
          <w:u w:val="single"/>
        </w:rPr>
        <w:t xml:space="preserve">: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Noting and reporting of bullying behaviour is to be documented using the </w:t>
      </w:r>
      <w:r>
        <w:rPr>
          <w:rFonts w:ascii="Comic Sans MS" w:eastAsia="Comic Sans MS" w:hAnsi="Comic Sans MS" w:cs="Comic Sans MS"/>
          <w:i/>
        </w:rPr>
        <w:t>template for recording bullying behaviour</w:t>
      </w:r>
      <w:r>
        <w:rPr>
          <w:rFonts w:ascii="Comic Sans MS" w:eastAsia="Comic Sans MS" w:hAnsi="Comic Sans MS" w:cs="Comic Sans MS"/>
        </w:rPr>
        <w:t xml:space="preserve"> (</w:t>
      </w:r>
      <w:r>
        <w:rPr>
          <w:rFonts w:ascii="Comic Sans MS" w:eastAsia="Comic Sans MS" w:hAnsi="Comic Sans MS" w:cs="Comic Sans MS"/>
          <w:color w:val="0070C0"/>
        </w:rPr>
        <w:t>Appendix 4).</w:t>
      </w:r>
      <w:r>
        <w:rPr>
          <w:rFonts w:ascii="Comic Sans MS" w:eastAsia="Comic Sans MS" w:hAnsi="Comic Sans MS" w:cs="Comic Sans MS"/>
        </w:rPr>
        <w:t xml:space="preserve"> All records must be maintained in accordance with relevant data protection legislation. The school’s procedures for noting and reporting bullying behaviour will adhere to the following: </w:t>
      </w:r>
    </w:p>
    <w:p w:rsidR="00D72EF8" w:rsidRDefault="00D72EF8">
      <w:pPr>
        <w:jc w:val="both"/>
        <w:rPr>
          <w:rFonts w:ascii="Comic Sans MS" w:eastAsia="Comic Sans MS" w:hAnsi="Comic Sans MS" w:cs="Comic Sans MS"/>
        </w:rPr>
      </w:pPr>
    </w:p>
    <w:p w:rsidR="00D72EF8" w:rsidRDefault="00BA3A87">
      <w:pPr>
        <w:numPr>
          <w:ilvl w:val="0"/>
          <w:numId w:val="19"/>
        </w:numPr>
        <w:jc w:val="both"/>
        <w:rPr>
          <w:rFonts w:ascii="Comic Sans MS" w:eastAsia="Comic Sans MS" w:hAnsi="Comic Sans MS" w:cs="Comic Sans MS"/>
        </w:rPr>
      </w:pPr>
      <w:r>
        <w:rPr>
          <w:rFonts w:ascii="Comic Sans MS" w:eastAsia="Comic Sans MS" w:hAnsi="Comic Sans MS" w:cs="Comic Sans MS"/>
        </w:rPr>
        <w:t xml:space="preserve">While all reports, including anonymous reports of bullying must be investigated and dealt with by the relevant teacher(s), the relevant teacher(s) will use his/her/their professional judgement in relation to the records to be kept of these reports, the actions taken and any discussions with those involved regarding same </w:t>
      </w:r>
    </w:p>
    <w:p w:rsidR="00D72EF8" w:rsidRDefault="00BA3A87">
      <w:pPr>
        <w:numPr>
          <w:ilvl w:val="0"/>
          <w:numId w:val="19"/>
        </w:numPr>
        <w:jc w:val="both"/>
        <w:rPr>
          <w:rFonts w:ascii="Comic Sans MS" w:eastAsia="Comic Sans MS" w:hAnsi="Comic Sans MS" w:cs="Comic Sans MS"/>
        </w:rPr>
      </w:pPr>
      <w:r>
        <w:rPr>
          <w:rFonts w:ascii="Comic Sans MS" w:eastAsia="Comic Sans MS" w:hAnsi="Comic Sans MS" w:cs="Comic Sans MS"/>
        </w:rPr>
        <w:t>If it is established by the relevant teacher(s) that bullying has occurred, the relevant teacher(s) must keep appropriate written records which will assist his/her efforts to resolve the issues and restore, as far as is practicable, the relationships of the parties involved</w:t>
      </w:r>
    </w:p>
    <w:p w:rsidR="00D72EF8" w:rsidRDefault="00BA3A87">
      <w:pPr>
        <w:numPr>
          <w:ilvl w:val="0"/>
          <w:numId w:val="19"/>
        </w:numPr>
        <w:jc w:val="both"/>
        <w:rPr>
          <w:rFonts w:ascii="Comic Sans MS" w:eastAsia="Comic Sans MS" w:hAnsi="Comic Sans MS" w:cs="Comic Sans MS"/>
        </w:rPr>
      </w:pPr>
      <w:r>
        <w:rPr>
          <w:rFonts w:ascii="Comic Sans MS" w:eastAsia="Comic Sans MS" w:hAnsi="Comic Sans MS" w:cs="Comic Sans MS"/>
        </w:rPr>
        <w:t xml:space="preserve">The relevant teacher(s) must use the recording template at </w:t>
      </w:r>
      <w:r>
        <w:rPr>
          <w:rFonts w:ascii="Comic Sans MS" w:eastAsia="Comic Sans MS" w:hAnsi="Comic Sans MS" w:cs="Comic Sans MS"/>
          <w:color w:val="0070C0"/>
        </w:rPr>
        <w:t>Appendix 4</w:t>
      </w:r>
      <w:r>
        <w:rPr>
          <w:rFonts w:ascii="Comic Sans MS" w:eastAsia="Comic Sans MS" w:hAnsi="Comic Sans MS" w:cs="Comic Sans MS"/>
        </w:rPr>
        <w:t xml:space="preserve"> to record the bullying behaviour which is available on the server </w:t>
      </w:r>
    </w:p>
    <w:p w:rsidR="00D72EF8" w:rsidRDefault="00D72EF8">
      <w:pPr>
        <w:jc w:val="both"/>
        <w:rPr>
          <w:rFonts w:ascii="Comic Sans MS" w:eastAsia="Comic Sans MS" w:hAnsi="Comic Sans MS" w:cs="Comic Sans MS"/>
          <w:b/>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2B07D0" w:rsidRDefault="002B07D0">
      <w:pPr>
        <w:jc w:val="both"/>
        <w:rPr>
          <w:rFonts w:ascii="Comic Sans MS" w:eastAsia="Comic Sans MS" w:hAnsi="Comic Sans MS" w:cs="Comic Sans MS"/>
          <w:b/>
          <w:smallCaps/>
          <w:u w:val="single"/>
        </w:rPr>
      </w:pPr>
    </w:p>
    <w:p w:rsidR="002B07D0" w:rsidRDefault="002B07D0">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BA3A87">
      <w:pPr>
        <w:jc w:val="both"/>
        <w:rPr>
          <w:rFonts w:ascii="Comic Sans MS" w:eastAsia="Comic Sans MS" w:hAnsi="Comic Sans MS" w:cs="Comic Sans MS"/>
          <w:b/>
          <w:smallCaps/>
          <w:u w:val="single"/>
        </w:rPr>
      </w:pPr>
      <w:r>
        <w:rPr>
          <w:rFonts w:ascii="Comic Sans MS" w:eastAsia="Comic Sans MS" w:hAnsi="Comic Sans MS" w:cs="Comic Sans MS"/>
          <w:b/>
          <w:smallCaps/>
          <w:u w:val="single"/>
        </w:rPr>
        <w:t>THE SCHOOL’S PROGRAMME OF SUPPORT FOR WORKING WITH PUPILS AFFECTED BY BULLYING</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The school’s programme of support for working with pupils affected by bullying involves a whole school approach. Given the complexity of bullying behaviour, no one intervention/support programme works in all situations. </w:t>
      </w:r>
      <w:proofErr w:type="gramStart"/>
      <w:r>
        <w:rPr>
          <w:rFonts w:ascii="Comic Sans MS" w:eastAsia="Comic Sans MS" w:hAnsi="Comic Sans MS" w:cs="Comic Sans MS"/>
        </w:rPr>
        <w:t>Therefore</w:t>
      </w:r>
      <w:proofErr w:type="gramEnd"/>
      <w:r>
        <w:rPr>
          <w:rFonts w:ascii="Comic Sans MS" w:eastAsia="Comic Sans MS" w:hAnsi="Comic Sans MS" w:cs="Comic Sans MS"/>
        </w:rPr>
        <w:t xml:space="preserve"> various approaches and intervention strategies may be used including suggesting that parents seek referrals to appropriate outside agencies in order to receive further support for the pupils and their families if needed.  </w:t>
      </w:r>
    </w:p>
    <w:p w:rsidR="00D72EF8" w:rsidRDefault="00BA3A87">
      <w:pPr>
        <w:jc w:val="both"/>
        <w:rPr>
          <w:rFonts w:ascii="Comic Sans MS" w:eastAsia="Comic Sans MS" w:hAnsi="Comic Sans MS" w:cs="Comic Sans MS"/>
          <w:u w:val="single"/>
        </w:rPr>
      </w:pPr>
      <w:r>
        <w:rPr>
          <w:rFonts w:ascii="Comic Sans MS" w:eastAsia="Comic Sans MS" w:hAnsi="Comic Sans MS" w:cs="Comic Sans MS"/>
        </w:rPr>
        <w:br/>
        <w:t xml:space="preserve"> </w:t>
      </w:r>
    </w:p>
    <w:p w:rsidR="00D72EF8" w:rsidRDefault="00BA3A87">
      <w:pPr>
        <w:jc w:val="both"/>
        <w:rPr>
          <w:rFonts w:ascii="Comic Sans MS" w:eastAsia="Comic Sans MS" w:hAnsi="Comic Sans MS" w:cs="Comic Sans MS"/>
        </w:rPr>
      </w:pPr>
      <w:r>
        <w:rPr>
          <w:rFonts w:ascii="Comic Sans MS" w:eastAsia="Comic Sans MS" w:hAnsi="Comic Sans MS" w:cs="Comic Sans MS"/>
        </w:rPr>
        <w:t>If bullying is suspected we talk to the suspected victim, the suspected bully and any witnesses. If any degree of bullying is identified, help, support and counselling will be given as is appropriate to both the victims and the bullies:</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We support the victims in the following ways:</w:t>
      </w:r>
    </w:p>
    <w:p w:rsidR="00D72EF8" w:rsidRDefault="00BA3A87">
      <w:pPr>
        <w:numPr>
          <w:ilvl w:val="0"/>
          <w:numId w:val="13"/>
        </w:numPr>
        <w:jc w:val="both"/>
        <w:rPr>
          <w:rFonts w:ascii="Comic Sans MS" w:eastAsia="Comic Sans MS" w:hAnsi="Comic Sans MS" w:cs="Comic Sans MS"/>
        </w:rPr>
      </w:pPr>
      <w:r>
        <w:rPr>
          <w:rFonts w:ascii="Comic Sans MS" w:eastAsia="Comic Sans MS" w:hAnsi="Comic Sans MS" w:cs="Comic Sans MS"/>
        </w:rPr>
        <w:t>By offering them an immediate opportunity to talk about the experience with their class teacher, or another teacher if they choose.</w:t>
      </w:r>
    </w:p>
    <w:p w:rsidR="00D72EF8" w:rsidRDefault="00BA3A87">
      <w:pPr>
        <w:numPr>
          <w:ilvl w:val="0"/>
          <w:numId w:val="13"/>
        </w:numPr>
        <w:jc w:val="both"/>
        <w:rPr>
          <w:rFonts w:ascii="Comic Sans MS" w:eastAsia="Comic Sans MS" w:hAnsi="Comic Sans MS" w:cs="Comic Sans MS"/>
        </w:rPr>
      </w:pPr>
      <w:r>
        <w:rPr>
          <w:rFonts w:ascii="Comic Sans MS" w:eastAsia="Comic Sans MS" w:hAnsi="Comic Sans MS" w:cs="Comic Sans MS"/>
        </w:rPr>
        <w:t>Informing the victims’ parents/guardians.</w:t>
      </w:r>
    </w:p>
    <w:p w:rsidR="00D72EF8" w:rsidRDefault="00BA3A87">
      <w:pPr>
        <w:numPr>
          <w:ilvl w:val="0"/>
          <w:numId w:val="13"/>
        </w:numPr>
        <w:jc w:val="both"/>
        <w:rPr>
          <w:rFonts w:ascii="Comic Sans MS" w:eastAsia="Comic Sans MS" w:hAnsi="Comic Sans MS" w:cs="Comic Sans MS"/>
        </w:rPr>
      </w:pPr>
      <w:r>
        <w:rPr>
          <w:rFonts w:ascii="Comic Sans MS" w:eastAsia="Comic Sans MS" w:hAnsi="Comic Sans MS" w:cs="Comic Sans MS"/>
        </w:rPr>
        <w:t>By offering continuing support when they feel they need it.</w:t>
      </w:r>
    </w:p>
    <w:p w:rsidR="00D72EF8" w:rsidRDefault="00BA3A87">
      <w:pPr>
        <w:numPr>
          <w:ilvl w:val="0"/>
          <w:numId w:val="13"/>
        </w:numPr>
        <w:jc w:val="both"/>
        <w:rPr>
          <w:rFonts w:ascii="Comic Sans MS" w:eastAsia="Comic Sans MS" w:hAnsi="Comic Sans MS" w:cs="Comic Sans MS"/>
        </w:rPr>
      </w:pPr>
      <w:r>
        <w:rPr>
          <w:rFonts w:ascii="Comic Sans MS" w:eastAsia="Comic Sans MS" w:hAnsi="Comic Sans MS" w:cs="Comic Sans MS"/>
        </w:rPr>
        <w:t>Arrange for them to be escorted to and from the School premises.</w:t>
      </w:r>
    </w:p>
    <w:p w:rsidR="00D72EF8" w:rsidRDefault="00BA3A87">
      <w:pPr>
        <w:numPr>
          <w:ilvl w:val="0"/>
          <w:numId w:val="13"/>
        </w:numPr>
        <w:jc w:val="both"/>
        <w:rPr>
          <w:rFonts w:ascii="Comic Sans MS" w:eastAsia="Comic Sans MS" w:hAnsi="Comic Sans MS" w:cs="Comic Sans MS"/>
        </w:rPr>
      </w:pPr>
      <w:r>
        <w:rPr>
          <w:rFonts w:ascii="Comic Sans MS" w:eastAsia="Comic Sans MS" w:hAnsi="Comic Sans MS" w:cs="Comic Sans MS"/>
        </w:rPr>
        <w:t>By taking one or more of the eight disciplinary steps described below to prevent more bullying.</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We also discipline, yet try to help the bullies in the following ways:</w:t>
      </w:r>
    </w:p>
    <w:p w:rsidR="00D72EF8" w:rsidRDefault="00BA3A87">
      <w:pPr>
        <w:numPr>
          <w:ilvl w:val="0"/>
          <w:numId w:val="12"/>
        </w:numPr>
        <w:jc w:val="both"/>
        <w:rPr>
          <w:rFonts w:ascii="Comic Sans MS" w:eastAsia="Comic Sans MS" w:hAnsi="Comic Sans MS" w:cs="Comic Sans MS"/>
        </w:rPr>
      </w:pPr>
      <w:r>
        <w:rPr>
          <w:rFonts w:ascii="Comic Sans MS" w:eastAsia="Comic Sans MS" w:hAnsi="Comic Sans MS" w:cs="Comic Sans MS"/>
        </w:rPr>
        <w:t>By talking about what happened, to discover why they became involved.</w:t>
      </w:r>
    </w:p>
    <w:p w:rsidR="00D72EF8" w:rsidRDefault="00BA3A87">
      <w:pPr>
        <w:numPr>
          <w:ilvl w:val="0"/>
          <w:numId w:val="12"/>
        </w:numPr>
        <w:jc w:val="both"/>
        <w:rPr>
          <w:rFonts w:ascii="Comic Sans MS" w:eastAsia="Comic Sans MS" w:hAnsi="Comic Sans MS" w:cs="Comic Sans MS"/>
        </w:rPr>
      </w:pPr>
      <w:r>
        <w:rPr>
          <w:rFonts w:ascii="Comic Sans MS" w:eastAsia="Comic Sans MS" w:hAnsi="Comic Sans MS" w:cs="Comic Sans MS"/>
        </w:rPr>
        <w:t>Informing the bullies’ parents/guardians.</w:t>
      </w:r>
    </w:p>
    <w:p w:rsidR="00D72EF8" w:rsidRDefault="00BA3A87">
      <w:pPr>
        <w:numPr>
          <w:ilvl w:val="0"/>
          <w:numId w:val="12"/>
        </w:numPr>
        <w:jc w:val="both"/>
        <w:rPr>
          <w:rFonts w:ascii="Comic Sans MS" w:eastAsia="Comic Sans MS" w:hAnsi="Comic Sans MS" w:cs="Comic Sans MS"/>
        </w:rPr>
      </w:pPr>
      <w:r>
        <w:rPr>
          <w:rFonts w:ascii="Comic Sans MS" w:eastAsia="Comic Sans MS" w:hAnsi="Comic Sans MS" w:cs="Comic Sans MS"/>
        </w:rPr>
        <w:t xml:space="preserve">By investigating appropriate support from Health Services—i.e. Child Care, </w:t>
      </w:r>
      <w:proofErr w:type="spellStart"/>
      <w:r>
        <w:rPr>
          <w:rFonts w:ascii="Comic Sans MS" w:eastAsia="Comic Sans MS" w:hAnsi="Comic Sans MS" w:cs="Comic Sans MS"/>
        </w:rPr>
        <w:t>Tusla</w:t>
      </w:r>
      <w:proofErr w:type="spellEnd"/>
      <w:r>
        <w:rPr>
          <w:rFonts w:ascii="Comic Sans MS" w:eastAsia="Comic Sans MS" w:hAnsi="Comic Sans MS" w:cs="Comic Sans MS"/>
        </w:rPr>
        <w:t xml:space="preserve"> etc.</w:t>
      </w:r>
    </w:p>
    <w:p w:rsidR="00D72EF8" w:rsidRDefault="00BA3A87">
      <w:pPr>
        <w:numPr>
          <w:ilvl w:val="0"/>
          <w:numId w:val="12"/>
        </w:numPr>
        <w:jc w:val="both"/>
        <w:rPr>
          <w:rFonts w:ascii="Comic Sans MS" w:eastAsia="Comic Sans MS" w:hAnsi="Comic Sans MS" w:cs="Comic Sans MS"/>
        </w:rPr>
      </w:pPr>
      <w:r>
        <w:rPr>
          <w:rFonts w:ascii="Comic Sans MS" w:eastAsia="Comic Sans MS" w:hAnsi="Comic Sans MS" w:cs="Comic Sans MS"/>
        </w:rPr>
        <w:t>By continuing to work with the bullies in order to get rid of prejudiced attitudes as far as possible.</w:t>
      </w:r>
    </w:p>
    <w:p w:rsidR="00D72EF8" w:rsidRDefault="00BA3A87">
      <w:pPr>
        <w:numPr>
          <w:ilvl w:val="0"/>
          <w:numId w:val="12"/>
        </w:numPr>
        <w:jc w:val="both"/>
        <w:rPr>
          <w:rFonts w:ascii="Comic Sans MS" w:eastAsia="Comic Sans MS" w:hAnsi="Comic Sans MS" w:cs="Comic Sans MS"/>
        </w:rPr>
      </w:pPr>
      <w:r>
        <w:rPr>
          <w:rFonts w:ascii="Comic Sans MS" w:eastAsia="Comic Sans MS" w:hAnsi="Comic Sans MS" w:cs="Comic Sans MS"/>
        </w:rPr>
        <w:t xml:space="preserve">Teaching of specific lessons on </w:t>
      </w:r>
      <w:proofErr w:type="spellStart"/>
      <w:r>
        <w:rPr>
          <w:rFonts w:ascii="Comic Sans MS" w:eastAsia="Comic Sans MS" w:hAnsi="Comic Sans MS" w:cs="Comic Sans MS"/>
        </w:rPr>
        <w:t>self esteem</w:t>
      </w:r>
      <w:proofErr w:type="spellEnd"/>
      <w:r>
        <w:rPr>
          <w:rFonts w:ascii="Comic Sans MS" w:eastAsia="Comic Sans MS" w:hAnsi="Comic Sans MS" w:cs="Comic Sans MS"/>
        </w:rPr>
        <w:t xml:space="preserve"> and use of specific programme such as Friends for Life in SPHE. Anger management and </w:t>
      </w:r>
      <w:proofErr w:type="spellStart"/>
      <w:r>
        <w:rPr>
          <w:rFonts w:ascii="Comic Sans MS" w:eastAsia="Comic Sans MS" w:hAnsi="Comic Sans MS" w:cs="Comic Sans MS"/>
        </w:rPr>
        <w:t>self esteem</w:t>
      </w:r>
      <w:proofErr w:type="spellEnd"/>
      <w:r>
        <w:rPr>
          <w:rFonts w:ascii="Comic Sans MS" w:eastAsia="Comic Sans MS" w:hAnsi="Comic Sans MS" w:cs="Comic Sans MS"/>
        </w:rPr>
        <w:t xml:space="preserve"> programmes used when necessary in a SEN Setting </w:t>
      </w:r>
    </w:p>
    <w:p w:rsidR="00D72EF8" w:rsidRDefault="00BA3A87">
      <w:pPr>
        <w:numPr>
          <w:ilvl w:val="0"/>
          <w:numId w:val="12"/>
        </w:numPr>
        <w:jc w:val="both"/>
        <w:rPr>
          <w:rFonts w:ascii="Comic Sans MS" w:eastAsia="Comic Sans MS" w:hAnsi="Comic Sans MS" w:cs="Comic Sans MS"/>
        </w:rPr>
      </w:pPr>
      <w:r>
        <w:rPr>
          <w:rFonts w:ascii="Comic Sans MS" w:eastAsia="Comic Sans MS" w:hAnsi="Comic Sans MS" w:cs="Comic Sans MS"/>
        </w:rPr>
        <w:t>By taking one or more of the eight disciplinary steps described above to prevent more bullying</w:t>
      </w:r>
    </w:p>
    <w:p w:rsidR="00D72EF8" w:rsidRDefault="00D72EF8">
      <w:pPr>
        <w:jc w:val="both"/>
        <w:rPr>
          <w:rFonts w:ascii="Verdana" w:eastAsia="Verdana" w:hAnsi="Verdana" w:cs="Verdana"/>
          <w:b/>
        </w:rPr>
      </w:pPr>
    </w:p>
    <w:p w:rsidR="00D72EF8" w:rsidRDefault="00BA3A87">
      <w:pPr>
        <w:jc w:val="both"/>
        <w:rPr>
          <w:rFonts w:ascii="Comic Sans MS" w:eastAsia="Comic Sans MS" w:hAnsi="Comic Sans MS" w:cs="Comic Sans MS"/>
          <w:b/>
          <w:smallCaps/>
          <w:u w:val="single"/>
        </w:rPr>
      </w:pPr>
      <w:r>
        <w:rPr>
          <w:rFonts w:ascii="Comic Sans MS" w:eastAsia="Comic Sans MS" w:hAnsi="Comic Sans MS" w:cs="Comic Sans MS"/>
          <w:b/>
          <w:smallCaps/>
          <w:u w:val="single"/>
        </w:rPr>
        <w:t xml:space="preserve">SUPERVISION AND MONITORING OF PUPILS:  </w:t>
      </w:r>
    </w:p>
    <w:p w:rsidR="00D72EF8" w:rsidRDefault="00BA3A87">
      <w:pPr>
        <w:jc w:val="both"/>
        <w:rPr>
          <w:rFonts w:ascii="Comic Sans MS" w:eastAsia="Comic Sans MS" w:hAnsi="Comic Sans MS" w:cs="Comic Sans MS"/>
        </w:rPr>
      </w:pPr>
      <w:r>
        <w:rPr>
          <w:rFonts w:ascii="Comic Sans MS" w:eastAsia="Comic Sans MS" w:hAnsi="Comic Sans MS" w:cs="Comic Sans MS"/>
        </w:rPr>
        <w:lastRenderedPageBreak/>
        <w:t xml:space="preserve">The Board of Management confirms that appropriate supervision and monitoring policies and practices are in place to both prevent and deal with bullying behaviour and to facilitate early intervention where possible. </w:t>
      </w:r>
    </w:p>
    <w:p w:rsidR="00D72EF8" w:rsidRDefault="00BA3A87">
      <w:pPr>
        <w:jc w:val="both"/>
        <w:rPr>
          <w:rFonts w:ascii="Verdana" w:eastAsia="Verdana" w:hAnsi="Verdana" w:cs="Verdana"/>
        </w:rPr>
      </w:pPr>
      <w:r>
        <w:rPr>
          <w:rFonts w:ascii="Verdana" w:eastAsia="Verdana" w:hAnsi="Verdana" w:cs="Verdana"/>
        </w:rPr>
        <w:t xml:space="preserve"> </w:t>
      </w:r>
    </w:p>
    <w:p w:rsidR="00D72EF8" w:rsidRDefault="00D72EF8">
      <w:pPr>
        <w:ind w:left="1222"/>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2A5C2B" w:rsidRDefault="002A5C2B">
      <w:pPr>
        <w:jc w:val="both"/>
        <w:rPr>
          <w:rFonts w:ascii="Comic Sans MS" w:eastAsia="Comic Sans MS" w:hAnsi="Comic Sans MS" w:cs="Comic Sans MS"/>
          <w:b/>
          <w:u w:val="single"/>
        </w:rPr>
      </w:pPr>
    </w:p>
    <w:p w:rsidR="002A5C2B" w:rsidRPr="002A5C2B" w:rsidRDefault="002A5C2B" w:rsidP="002A5C2B">
      <w:pPr>
        <w:spacing w:after="99"/>
        <w:jc w:val="both"/>
        <w:rPr>
          <w:rFonts w:ascii="Comic Sans MS" w:hAnsi="Comic Sans MS"/>
          <w:b/>
          <w:u w:val="single"/>
        </w:rPr>
      </w:pPr>
      <w:r w:rsidRPr="002A5C2B">
        <w:rPr>
          <w:rFonts w:ascii="Comic Sans MS" w:hAnsi="Comic Sans MS"/>
          <w:b/>
          <w:u w:val="single"/>
        </w:rPr>
        <w:t>PREVENTION OF HARRASSMENT</w:t>
      </w:r>
    </w:p>
    <w:p w:rsidR="002A5C2B" w:rsidRPr="00A8418C" w:rsidRDefault="002A5C2B" w:rsidP="002A5C2B">
      <w:pPr>
        <w:spacing w:after="99"/>
        <w:ind w:left="360"/>
        <w:jc w:val="both"/>
        <w:rPr>
          <w:sz w:val="22"/>
          <w:szCs w:val="22"/>
        </w:rPr>
      </w:pPr>
    </w:p>
    <w:p w:rsidR="002A5C2B" w:rsidRPr="002A5C2B" w:rsidRDefault="002A5C2B" w:rsidP="002A5C2B">
      <w:pPr>
        <w:spacing w:after="99"/>
        <w:jc w:val="both"/>
        <w:rPr>
          <w:rFonts w:ascii="Comic Sans MS" w:hAnsi="Comic Sans MS"/>
        </w:rPr>
      </w:pPr>
      <w:r w:rsidRPr="002A5C2B">
        <w:rPr>
          <w:rFonts w:ascii="Comic Sans MS" w:hAnsi="Comic Sans MS"/>
        </w:rPr>
        <w:t xml:space="preserve">The Board of Management confirms that the school will, in accordance with its obligations under </w:t>
      </w:r>
      <w:r w:rsidRPr="002A5C2B">
        <w:rPr>
          <w:rFonts w:ascii="Comic Sans MS" w:hAnsi="Comic Sans MS"/>
          <w:color w:val="000000"/>
          <w:lang w:eastAsia="en-IE"/>
        </w:rPr>
        <w:t>equality legislation</w:t>
      </w:r>
      <w:r w:rsidRPr="002A5C2B">
        <w:rPr>
          <w:rFonts w:ascii="Comic Sans MS" w:hAnsi="Comic Sans MS"/>
        </w:rPr>
        <w:t>,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w:t>
      </w:r>
    </w:p>
    <w:p w:rsidR="002A5C2B" w:rsidRDefault="002A5C2B">
      <w:pPr>
        <w:jc w:val="both"/>
        <w:rPr>
          <w:rFonts w:ascii="Comic Sans MS" w:eastAsia="Comic Sans MS" w:hAnsi="Comic Sans MS" w:cs="Comic Sans MS"/>
          <w:b/>
          <w:u w:val="single"/>
        </w:rPr>
      </w:pPr>
    </w:p>
    <w:p w:rsidR="002A5C2B" w:rsidRDefault="002A5C2B">
      <w:pPr>
        <w:jc w:val="both"/>
        <w:rPr>
          <w:rFonts w:ascii="Comic Sans MS" w:eastAsia="Comic Sans MS" w:hAnsi="Comic Sans MS" w:cs="Comic Sans MS"/>
          <w:b/>
          <w:u w:val="single"/>
        </w:rPr>
      </w:pPr>
    </w:p>
    <w:p w:rsidR="002A5C2B" w:rsidRDefault="002A5C2B">
      <w:pPr>
        <w:jc w:val="both"/>
        <w:rPr>
          <w:rFonts w:ascii="Comic Sans MS" w:eastAsia="Comic Sans MS" w:hAnsi="Comic Sans MS" w:cs="Comic Sans MS"/>
          <w:b/>
          <w:u w:val="single"/>
        </w:rPr>
      </w:pPr>
    </w:p>
    <w:p w:rsidR="00D72EF8" w:rsidRPr="002A5C2B"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ROLES &amp; RESPONSIBILITIES</w:t>
      </w:r>
      <w:r>
        <w:rPr>
          <w:rFonts w:ascii="Comic Sans MS" w:eastAsia="Comic Sans MS" w:hAnsi="Comic Sans MS" w:cs="Comic Sans MS"/>
        </w:rPr>
        <w:t xml:space="preserve"> </w:t>
      </w:r>
    </w:p>
    <w:p w:rsidR="00D72EF8" w:rsidRDefault="00D72EF8">
      <w:pPr>
        <w:jc w:val="both"/>
        <w:rPr>
          <w:rFonts w:ascii="Comic Sans MS" w:eastAsia="Comic Sans MS" w:hAnsi="Comic Sans MS" w:cs="Comic Sans MS"/>
          <w:b/>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Board of Management</w:t>
      </w:r>
    </w:p>
    <w:p w:rsidR="00D72EF8" w:rsidRDefault="00BA3A87">
      <w:pPr>
        <w:jc w:val="both"/>
        <w:rPr>
          <w:rFonts w:ascii="Comic Sans MS" w:eastAsia="Comic Sans MS" w:hAnsi="Comic Sans MS" w:cs="Comic Sans MS"/>
        </w:rPr>
      </w:pPr>
      <w:r>
        <w:rPr>
          <w:rFonts w:ascii="Comic Sans MS" w:eastAsia="Comic Sans MS" w:hAnsi="Comic Sans MS" w:cs="Comic Sans MS"/>
        </w:rPr>
        <w:t>The Board of Management of Saint Patrick’s Primary School has a role to play in the maintenance of desirable standards of behaviour in our school.   It will support the Principal in the application of a fair code of discipline within the school.</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The BOM was consulted in the drafting and reviewing of the anti-bullying policy. The BOM has a major role to play in dealing with serious incidences of bullying as these incidents may be referred to it for discussion and periods of suspension may follow such incidents. </w:t>
      </w:r>
    </w:p>
    <w:p w:rsidR="00D72EF8" w:rsidRDefault="00BA3A87">
      <w:pPr>
        <w:jc w:val="both"/>
        <w:rPr>
          <w:rFonts w:ascii="Comic Sans MS" w:eastAsia="Comic Sans MS" w:hAnsi="Comic Sans MS" w:cs="Comic Sans MS"/>
          <w:b/>
        </w:rPr>
      </w:pPr>
      <w:r>
        <w:rPr>
          <w:rFonts w:ascii="Comic Sans MS" w:eastAsia="Comic Sans MS" w:hAnsi="Comic Sans MS" w:cs="Comic Sans MS"/>
          <w:b/>
        </w:rPr>
        <w:t>The Board of Management must also</w:t>
      </w:r>
    </w:p>
    <w:p w:rsidR="00D72EF8" w:rsidRDefault="00BA3A87">
      <w:pPr>
        <w:numPr>
          <w:ilvl w:val="0"/>
          <w:numId w:val="3"/>
        </w:numPr>
        <w:jc w:val="both"/>
        <w:rPr>
          <w:rFonts w:ascii="Comic Sans MS" w:eastAsia="Comic Sans MS" w:hAnsi="Comic Sans MS" w:cs="Comic Sans MS"/>
        </w:rPr>
      </w:pPr>
      <w:r>
        <w:rPr>
          <w:rFonts w:ascii="Comic Sans MS" w:eastAsia="Comic Sans MS" w:hAnsi="Comic Sans MS" w:cs="Comic Sans MS"/>
        </w:rPr>
        <w:t>Provide a safe and comfortable environment</w:t>
      </w:r>
    </w:p>
    <w:p w:rsidR="00D72EF8" w:rsidRDefault="00BA3A87">
      <w:pPr>
        <w:numPr>
          <w:ilvl w:val="0"/>
          <w:numId w:val="3"/>
        </w:numPr>
        <w:jc w:val="both"/>
        <w:rPr>
          <w:rFonts w:ascii="Comic Sans MS" w:eastAsia="Comic Sans MS" w:hAnsi="Comic Sans MS" w:cs="Comic Sans MS"/>
        </w:rPr>
      </w:pPr>
      <w:r>
        <w:rPr>
          <w:rFonts w:ascii="Comic Sans MS" w:eastAsia="Comic Sans MS" w:hAnsi="Comic Sans MS" w:cs="Comic Sans MS"/>
        </w:rPr>
        <w:t>Support the Principal and Staff in the implementation of the policy</w:t>
      </w:r>
    </w:p>
    <w:p w:rsidR="00D72EF8" w:rsidRDefault="00BA3A87">
      <w:pPr>
        <w:numPr>
          <w:ilvl w:val="0"/>
          <w:numId w:val="3"/>
        </w:numPr>
        <w:jc w:val="both"/>
        <w:rPr>
          <w:rFonts w:ascii="Comic Sans MS" w:eastAsia="Comic Sans MS" w:hAnsi="Comic Sans MS" w:cs="Comic Sans MS"/>
        </w:rPr>
      </w:pPr>
      <w:r>
        <w:rPr>
          <w:rFonts w:ascii="Comic Sans MS" w:eastAsia="Comic Sans MS" w:hAnsi="Comic Sans MS" w:cs="Comic Sans MS"/>
        </w:rPr>
        <w:t>Ratify the policy</w:t>
      </w:r>
    </w:p>
    <w:p w:rsidR="00D72EF8" w:rsidRDefault="00BA3A87">
      <w:pPr>
        <w:jc w:val="both"/>
        <w:rPr>
          <w:rFonts w:ascii="Comic Sans MS" w:eastAsia="Comic Sans MS" w:hAnsi="Comic Sans MS" w:cs="Comic Sans MS"/>
          <w:b/>
        </w:rPr>
      </w:pPr>
      <w:r>
        <w:rPr>
          <w:rFonts w:ascii="Comic Sans MS" w:eastAsia="Comic Sans MS" w:hAnsi="Comic Sans MS" w:cs="Comic Sans MS"/>
          <w:b/>
        </w:rPr>
        <w:t>Principal</w:t>
      </w:r>
    </w:p>
    <w:p w:rsidR="00D72EF8" w:rsidRDefault="00BA3A87">
      <w:pPr>
        <w:numPr>
          <w:ilvl w:val="0"/>
          <w:numId w:val="20"/>
        </w:numPr>
        <w:jc w:val="both"/>
        <w:rPr>
          <w:rFonts w:ascii="Comic Sans MS" w:eastAsia="Comic Sans MS" w:hAnsi="Comic Sans MS" w:cs="Comic Sans MS"/>
        </w:rPr>
      </w:pPr>
      <w:r>
        <w:rPr>
          <w:rFonts w:ascii="Comic Sans MS" w:eastAsia="Comic Sans MS" w:hAnsi="Comic Sans MS" w:cs="Comic Sans MS"/>
        </w:rPr>
        <w:t>Promote a positive climate in the school</w:t>
      </w:r>
    </w:p>
    <w:p w:rsidR="00D72EF8" w:rsidRDefault="00BA3A87">
      <w:pPr>
        <w:numPr>
          <w:ilvl w:val="0"/>
          <w:numId w:val="20"/>
        </w:numPr>
        <w:jc w:val="both"/>
        <w:rPr>
          <w:rFonts w:ascii="Comic Sans MS" w:eastAsia="Comic Sans MS" w:hAnsi="Comic Sans MS" w:cs="Comic Sans MS"/>
        </w:rPr>
      </w:pPr>
      <w:r>
        <w:rPr>
          <w:rFonts w:ascii="Comic Sans MS" w:eastAsia="Comic Sans MS" w:hAnsi="Comic Sans MS" w:cs="Comic Sans MS"/>
        </w:rPr>
        <w:t>Ensure the Anti-Bullying Policy is implemented in a fair and consistent manner</w:t>
      </w:r>
    </w:p>
    <w:p w:rsidR="00D72EF8" w:rsidRDefault="00BA3A87">
      <w:pPr>
        <w:numPr>
          <w:ilvl w:val="0"/>
          <w:numId w:val="20"/>
        </w:numPr>
        <w:jc w:val="both"/>
        <w:rPr>
          <w:rFonts w:ascii="Comic Sans MS" w:eastAsia="Comic Sans MS" w:hAnsi="Comic Sans MS" w:cs="Comic Sans MS"/>
        </w:rPr>
      </w:pPr>
      <w:r>
        <w:rPr>
          <w:rFonts w:ascii="Comic Sans MS" w:eastAsia="Comic Sans MS" w:hAnsi="Comic Sans MS" w:cs="Comic Sans MS"/>
        </w:rPr>
        <w:t>Arrange for a review as required</w:t>
      </w:r>
    </w:p>
    <w:p w:rsidR="00D72EF8" w:rsidRDefault="00BA3A87">
      <w:pPr>
        <w:jc w:val="both"/>
        <w:rPr>
          <w:rFonts w:ascii="Comic Sans MS" w:eastAsia="Comic Sans MS" w:hAnsi="Comic Sans MS" w:cs="Comic Sans MS"/>
          <w:b/>
        </w:rPr>
      </w:pPr>
      <w:r>
        <w:rPr>
          <w:rFonts w:ascii="Comic Sans MS" w:eastAsia="Comic Sans MS" w:hAnsi="Comic Sans MS" w:cs="Comic Sans MS"/>
          <w:b/>
        </w:rPr>
        <w:t>Teachers</w:t>
      </w:r>
    </w:p>
    <w:p w:rsidR="00D72EF8" w:rsidRDefault="00BA3A87">
      <w:pPr>
        <w:numPr>
          <w:ilvl w:val="0"/>
          <w:numId w:val="5"/>
        </w:numPr>
        <w:jc w:val="both"/>
        <w:rPr>
          <w:rFonts w:ascii="Comic Sans MS" w:eastAsia="Comic Sans MS" w:hAnsi="Comic Sans MS" w:cs="Comic Sans MS"/>
        </w:rPr>
      </w:pPr>
      <w:r>
        <w:rPr>
          <w:rFonts w:ascii="Comic Sans MS" w:eastAsia="Comic Sans MS" w:hAnsi="Comic Sans MS" w:cs="Comic Sans MS"/>
        </w:rPr>
        <w:t>Create a safe working environment for each pupil in his/her class.</w:t>
      </w:r>
    </w:p>
    <w:p w:rsidR="00D72EF8" w:rsidRDefault="00BA3A87">
      <w:pPr>
        <w:numPr>
          <w:ilvl w:val="0"/>
          <w:numId w:val="5"/>
        </w:numPr>
        <w:jc w:val="both"/>
        <w:rPr>
          <w:rFonts w:ascii="Comic Sans MS" w:eastAsia="Comic Sans MS" w:hAnsi="Comic Sans MS" w:cs="Comic Sans MS"/>
        </w:rPr>
      </w:pPr>
      <w:r>
        <w:rPr>
          <w:rFonts w:ascii="Comic Sans MS" w:eastAsia="Comic Sans MS" w:hAnsi="Comic Sans MS" w:cs="Comic Sans MS"/>
        </w:rPr>
        <w:t>Deal appropriately with reports of instances of bullying</w:t>
      </w:r>
    </w:p>
    <w:p w:rsidR="00D72EF8" w:rsidRDefault="00BA3A87">
      <w:pPr>
        <w:numPr>
          <w:ilvl w:val="0"/>
          <w:numId w:val="5"/>
        </w:numPr>
        <w:jc w:val="both"/>
        <w:rPr>
          <w:rFonts w:ascii="Comic Sans MS" w:eastAsia="Comic Sans MS" w:hAnsi="Comic Sans MS" w:cs="Comic Sans MS"/>
        </w:rPr>
      </w:pPr>
      <w:r>
        <w:rPr>
          <w:rFonts w:ascii="Comic Sans MS" w:eastAsia="Comic Sans MS" w:hAnsi="Comic Sans MS" w:cs="Comic Sans MS"/>
        </w:rPr>
        <w:t>Keep a record of instances of bullying</w:t>
      </w:r>
    </w:p>
    <w:p w:rsidR="00D72EF8" w:rsidRDefault="00BA3A87">
      <w:pPr>
        <w:numPr>
          <w:ilvl w:val="0"/>
          <w:numId w:val="5"/>
        </w:numPr>
        <w:jc w:val="both"/>
        <w:rPr>
          <w:rFonts w:ascii="Comic Sans MS" w:eastAsia="Comic Sans MS" w:hAnsi="Comic Sans MS" w:cs="Comic Sans MS"/>
        </w:rPr>
      </w:pPr>
      <w:r>
        <w:rPr>
          <w:rFonts w:ascii="Comic Sans MS" w:eastAsia="Comic Sans MS" w:hAnsi="Comic Sans MS" w:cs="Comic Sans MS"/>
        </w:rPr>
        <w:t>Communicate with parents when necessary and provide reports on matters of mutual concern.</w:t>
      </w:r>
    </w:p>
    <w:p w:rsidR="00D72EF8" w:rsidRDefault="00BA3A87">
      <w:pPr>
        <w:widowControl w:val="0"/>
        <w:jc w:val="both"/>
        <w:rPr>
          <w:rFonts w:ascii="Comic Sans MS" w:eastAsia="Comic Sans MS" w:hAnsi="Comic Sans MS" w:cs="Comic Sans MS"/>
          <w:b/>
        </w:rPr>
      </w:pPr>
      <w:r>
        <w:rPr>
          <w:rFonts w:ascii="Comic Sans MS" w:eastAsia="Comic Sans MS" w:hAnsi="Comic Sans MS" w:cs="Comic Sans MS"/>
          <w:b/>
        </w:rPr>
        <w:lastRenderedPageBreak/>
        <w:t>Pupils</w:t>
      </w:r>
    </w:p>
    <w:p w:rsidR="00D72EF8" w:rsidRDefault="00BA3A87">
      <w:pPr>
        <w:widowControl w:val="0"/>
        <w:numPr>
          <w:ilvl w:val="0"/>
          <w:numId w:val="7"/>
        </w:numPr>
        <w:jc w:val="both"/>
        <w:rPr>
          <w:rFonts w:ascii="Comic Sans MS" w:eastAsia="Comic Sans MS" w:hAnsi="Comic Sans MS" w:cs="Comic Sans MS"/>
        </w:rPr>
      </w:pPr>
      <w:r>
        <w:rPr>
          <w:rFonts w:ascii="Comic Sans MS" w:eastAsia="Comic Sans MS" w:hAnsi="Comic Sans MS" w:cs="Comic Sans MS"/>
        </w:rPr>
        <w:t>Avoid behaving in any way which would hurt others.</w:t>
      </w:r>
    </w:p>
    <w:p w:rsidR="00D72EF8" w:rsidRDefault="00BA3A87">
      <w:pPr>
        <w:widowControl w:val="0"/>
        <w:numPr>
          <w:ilvl w:val="0"/>
          <w:numId w:val="7"/>
        </w:numPr>
        <w:jc w:val="both"/>
        <w:rPr>
          <w:rFonts w:ascii="Comic Sans MS" w:eastAsia="Comic Sans MS" w:hAnsi="Comic Sans MS" w:cs="Comic Sans MS"/>
        </w:rPr>
      </w:pPr>
      <w:r>
        <w:rPr>
          <w:rFonts w:ascii="Comic Sans MS" w:eastAsia="Comic Sans MS" w:hAnsi="Comic Sans MS" w:cs="Comic Sans MS"/>
        </w:rPr>
        <w:t>Avoid all nasty remarks, swearing and name-calling.</w:t>
      </w:r>
    </w:p>
    <w:p w:rsidR="00D72EF8" w:rsidRDefault="00BA3A87">
      <w:pPr>
        <w:widowControl w:val="0"/>
        <w:numPr>
          <w:ilvl w:val="0"/>
          <w:numId w:val="7"/>
        </w:numPr>
        <w:jc w:val="both"/>
        <w:rPr>
          <w:rFonts w:ascii="Comic Sans MS" w:eastAsia="Comic Sans MS" w:hAnsi="Comic Sans MS" w:cs="Comic Sans MS"/>
        </w:rPr>
      </w:pPr>
      <w:r>
        <w:rPr>
          <w:rFonts w:ascii="Comic Sans MS" w:eastAsia="Comic Sans MS" w:hAnsi="Comic Sans MS" w:cs="Comic Sans MS"/>
        </w:rPr>
        <w:t>Include other pupils in games and activities.</w:t>
      </w:r>
    </w:p>
    <w:p w:rsidR="00D72EF8" w:rsidRDefault="00BA3A87">
      <w:pPr>
        <w:widowControl w:val="0"/>
        <w:numPr>
          <w:ilvl w:val="0"/>
          <w:numId w:val="7"/>
        </w:numPr>
        <w:jc w:val="both"/>
        <w:rPr>
          <w:rFonts w:ascii="Comic Sans MS" w:eastAsia="Comic Sans MS" w:hAnsi="Comic Sans MS" w:cs="Comic Sans MS"/>
        </w:rPr>
      </w:pPr>
      <w:r>
        <w:rPr>
          <w:rFonts w:ascii="Comic Sans MS" w:eastAsia="Comic Sans MS" w:hAnsi="Comic Sans MS" w:cs="Comic Sans MS"/>
        </w:rPr>
        <w:t>Report any instances of bullying</w:t>
      </w:r>
    </w:p>
    <w:p w:rsidR="00D72EF8" w:rsidRDefault="00BA3A87">
      <w:pPr>
        <w:widowControl w:val="0"/>
        <w:jc w:val="both"/>
        <w:rPr>
          <w:rFonts w:ascii="Comic Sans MS" w:eastAsia="Comic Sans MS" w:hAnsi="Comic Sans MS" w:cs="Comic Sans MS"/>
          <w:b/>
        </w:rPr>
      </w:pPr>
      <w:r>
        <w:rPr>
          <w:rFonts w:ascii="Comic Sans MS" w:eastAsia="Comic Sans MS" w:hAnsi="Comic Sans MS" w:cs="Comic Sans MS"/>
          <w:b/>
        </w:rPr>
        <w:t>Parents</w:t>
      </w:r>
    </w:p>
    <w:p w:rsidR="00D72EF8" w:rsidRDefault="00BA3A87">
      <w:pPr>
        <w:widowControl w:val="0"/>
        <w:numPr>
          <w:ilvl w:val="0"/>
          <w:numId w:val="9"/>
        </w:numPr>
        <w:jc w:val="both"/>
        <w:rPr>
          <w:rFonts w:ascii="Comic Sans MS" w:eastAsia="Comic Sans MS" w:hAnsi="Comic Sans MS" w:cs="Comic Sans MS"/>
        </w:rPr>
      </w:pPr>
      <w:r>
        <w:rPr>
          <w:rFonts w:ascii="Comic Sans MS" w:eastAsia="Comic Sans MS" w:hAnsi="Comic Sans MS" w:cs="Comic Sans MS"/>
        </w:rPr>
        <w:t>Be familiar with the Ant-Bullying Policy and support its implementation.</w:t>
      </w:r>
    </w:p>
    <w:p w:rsidR="00D72EF8" w:rsidRDefault="00BA3A87">
      <w:pPr>
        <w:widowControl w:val="0"/>
        <w:numPr>
          <w:ilvl w:val="0"/>
          <w:numId w:val="9"/>
        </w:numPr>
        <w:jc w:val="both"/>
        <w:rPr>
          <w:rFonts w:ascii="Comic Sans MS" w:eastAsia="Comic Sans MS" w:hAnsi="Comic Sans MS" w:cs="Comic Sans MS"/>
        </w:rPr>
      </w:pPr>
      <w:r>
        <w:rPr>
          <w:rFonts w:ascii="Comic Sans MS" w:eastAsia="Comic Sans MS" w:hAnsi="Comic Sans MS" w:cs="Comic Sans MS"/>
        </w:rPr>
        <w:t>Co-operate with teachers in instances where their child’s behaviour is causing difficulties for others.</w:t>
      </w:r>
    </w:p>
    <w:p w:rsidR="00D72EF8" w:rsidRDefault="00BA3A87">
      <w:pPr>
        <w:widowControl w:val="0"/>
        <w:numPr>
          <w:ilvl w:val="0"/>
          <w:numId w:val="9"/>
        </w:numPr>
        <w:jc w:val="both"/>
        <w:rPr>
          <w:rFonts w:ascii="Comic Sans MS" w:eastAsia="Comic Sans MS" w:hAnsi="Comic Sans MS" w:cs="Comic Sans MS"/>
        </w:rPr>
      </w:pPr>
      <w:r>
        <w:rPr>
          <w:rFonts w:ascii="Comic Sans MS" w:eastAsia="Comic Sans MS" w:hAnsi="Comic Sans MS" w:cs="Comic Sans MS"/>
        </w:rPr>
        <w:t xml:space="preserve">Communicate with the school in relation to any problems which may affect child’s progress/behaviour. </w:t>
      </w:r>
    </w:p>
    <w:p w:rsidR="00D72EF8" w:rsidRDefault="00D72EF8">
      <w:pPr>
        <w:ind w:left="360"/>
        <w:jc w:val="both"/>
        <w:rPr>
          <w:rFonts w:ascii="Comic Sans MS" w:eastAsia="Comic Sans MS" w:hAnsi="Comic Sans MS" w:cs="Comic Sans MS"/>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REFERENCE TO OTHER POLICIES</w:t>
      </w:r>
    </w:p>
    <w:p w:rsidR="00D72EF8" w:rsidRDefault="00BA3A87">
      <w:pPr>
        <w:jc w:val="both"/>
        <w:rPr>
          <w:rFonts w:ascii="Comic Sans MS" w:eastAsia="Comic Sans MS" w:hAnsi="Comic Sans MS" w:cs="Comic Sans MS"/>
        </w:rPr>
      </w:pPr>
      <w:r>
        <w:rPr>
          <w:rFonts w:ascii="Comic Sans MS" w:eastAsia="Comic Sans MS" w:hAnsi="Comic Sans MS" w:cs="Comic Sans MS"/>
        </w:rPr>
        <w:t>The following school policies support our Anti-Bullying Policy</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 xml:space="preserve">SPHE plan </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Code of Behaviour</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Record keeping Policy</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Health &amp; Safety</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Special Educational Needs Policy</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Data Protection Policy</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Acceptable Use Policy</w:t>
      </w:r>
    </w:p>
    <w:p w:rsidR="00D72EF8" w:rsidRDefault="00D72EF8">
      <w:pPr>
        <w:ind w:left="360"/>
        <w:jc w:val="both"/>
        <w:rPr>
          <w:rFonts w:ascii="Comic Sans MS" w:eastAsia="Comic Sans MS" w:hAnsi="Comic Sans MS" w:cs="Comic Sans MS"/>
          <w:b/>
          <w:u w:val="single"/>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SUCCESS CRITERIA</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Success of our Anti-Bullying Policy will be indicated by </w:t>
      </w:r>
    </w:p>
    <w:p w:rsidR="00D72EF8" w:rsidRDefault="00BA3A87">
      <w:pPr>
        <w:numPr>
          <w:ilvl w:val="0"/>
          <w:numId w:val="2"/>
        </w:numPr>
        <w:jc w:val="both"/>
        <w:rPr>
          <w:rFonts w:ascii="Comic Sans MS" w:eastAsia="Comic Sans MS" w:hAnsi="Comic Sans MS" w:cs="Comic Sans MS"/>
        </w:rPr>
      </w:pPr>
      <w:r>
        <w:rPr>
          <w:rFonts w:ascii="Comic Sans MS" w:eastAsia="Comic Sans MS" w:hAnsi="Comic Sans MS" w:cs="Comic Sans MS"/>
        </w:rPr>
        <w:t>Positive feedback from teachers, parents and pupils</w:t>
      </w:r>
    </w:p>
    <w:p w:rsidR="00D72EF8" w:rsidRDefault="00BA3A87">
      <w:pPr>
        <w:numPr>
          <w:ilvl w:val="0"/>
          <w:numId w:val="2"/>
        </w:numPr>
        <w:jc w:val="both"/>
        <w:rPr>
          <w:rFonts w:ascii="Comic Sans MS" w:eastAsia="Comic Sans MS" w:hAnsi="Comic Sans MS" w:cs="Comic Sans MS"/>
        </w:rPr>
      </w:pPr>
      <w:r>
        <w:rPr>
          <w:rFonts w:ascii="Comic Sans MS" w:eastAsia="Comic Sans MS" w:hAnsi="Comic Sans MS" w:cs="Comic Sans MS"/>
        </w:rPr>
        <w:t>Observation of behaviour in the school yard, corridors and classrooms.</w:t>
      </w:r>
    </w:p>
    <w:p w:rsidR="00D72EF8" w:rsidRDefault="00D72EF8">
      <w:pPr>
        <w:jc w:val="both"/>
        <w:rPr>
          <w:rFonts w:ascii="Comic Sans MS" w:eastAsia="Comic Sans MS" w:hAnsi="Comic Sans MS" w:cs="Comic Sans MS"/>
          <w:b/>
          <w:u w:val="single"/>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RATIFICATION &amp; COMMUNICATION</w:t>
      </w:r>
    </w:p>
    <w:p w:rsidR="00D72EF8" w:rsidRDefault="00BA3A87">
      <w:pPr>
        <w:jc w:val="both"/>
        <w:rPr>
          <w:rFonts w:ascii="Comic Sans MS" w:eastAsia="Comic Sans MS" w:hAnsi="Comic Sans MS" w:cs="Comic Sans MS"/>
        </w:rPr>
      </w:pPr>
      <w:r>
        <w:rPr>
          <w:rFonts w:ascii="Comic Sans MS" w:eastAsia="Comic Sans MS" w:hAnsi="Comic Sans MS" w:cs="Comic Sans MS"/>
        </w:rPr>
        <w:t>This policy has been made available to school personnel, published on the school website and provided to the Parents’ Association. A copy of this policy will be made available to the Department and the Patron if requested.</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This policy was ratified by the Board of Management on the 30</w:t>
      </w:r>
      <w:r>
        <w:rPr>
          <w:rFonts w:ascii="Comic Sans MS" w:eastAsia="Comic Sans MS" w:hAnsi="Comic Sans MS" w:cs="Comic Sans MS"/>
          <w:vertAlign w:val="superscript"/>
        </w:rPr>
        <w:t>th</w:t>
      </w:r>
      <w:r>
        <w:rPr>
          <w:rFonts w:ascii="Comic Sans MS" w:eastAsia="Comic Sans MS" w:hAnsi="Comic Sans MS" w:cs="Comic Sans MS"/>
        </w:rPr>
        <w:t xml:space="preserve"> of September 2021 after its review by the staff and Parents’ Association.</w:t>
      </w:r>
    </w:p>
    <w:p w:rsidR="00D72EF8" w:rsidRDefault="00D72EF8">
      <w:pPr>
        <w:widowControl w:val="0"/>
        <w:ind w:left="1582"/>
        <w:jc w:val="both"/>
        <w:rPr>
          <w:rFonts w:ascii="Comic Sans MS" w:eastAsia="Comic Sans MS" w:hAnsi="Comic Sans MS" w:cs="Comic Sans MS"/>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IMPLEMENTATION DATE</w:t>
      </w:r>
    </w:p>
    <w:p w:rsidR="00D72EF8" w:rsidRDefault="00BA3A87">
      <w:pPr>
        <w:jc w:val="both"/>
        <w:rPr>
          <w:rFonts w:ascii="Comic Sans MS" w:eastAsia="Comic Sans MS" w:hAnsi="Comic Sans MS" w:cs="Comic Sans MS"/>
        </w:rPr>
      </w:pPr>
      <w:r>
        <w:rPr>
          <w:rFonts w:ascii="Comic Sans MS" w:eastAsia="Comic Sans MS" w:hAnsi="Comic Sans MS" w:cs="Comic Sans MS"/>
        </w:rPr>
        <w:t>This policy is currently in force throughout the school.</w:t>
      </w:r>
    </w:p>
    <w:p w:rsidR="00D72EF8" w:rsidRDefault="00D72EF8">
      <w:pPr>
        <w:jc w:val="both"/>
        <w:rPr>
          <w:rFonts w:ascii="Comic Sans MS" w:eastAsia="Comic Sans MS" w:hAnsi="Comic Sans MS" w:cs="Comic Sans MS"/>
          <w:b/>
          <w:u w:val="single"/>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TIMETABLE FOR REVIEW</w:t>
      </w:r>
    </w:p>
    <w:p w:rsidR="00D72EF8" w:rsidRDefault="00BA3A87">
      <w:pPr>
        <w:jc w:val="both"/>
        <w:rPr>
          <w:rFonts w:ascii="Comic Sans MS" w:eastAsia="Comic Sans MS" w:hAnsi="Comic Sans MS" w:cs="Comic Sans MS"/>
        </w:rPr>
      </w:pPr>
      <w:r>
        <w:rPr>
          <w:rFonts w:ascii="Comic Sans MS" w:eastAsia="Comic Sans MS" w:hAnsi="Comic Sans MS" w:cs="Comic Sans MS"/>
        </w:rPr>
        <w:lastRenderedPageBreak/>
        <w:t xml:space="preserve">This policy and its implementation will be reviewed by the Board of Management once in every school year. Written notification that the review has been completed will be made available to school personnel, published on the school website or will be otherwise readily accessible to parents and pupils on request and provided to the Parents’ Association. A record of the review and its outcome will be made available, if requested, to the Patron and the Department. </w:t>
      </w:r>
    </w:p>
    <w:p w:rsidR="00D72EF8" w:rsidRDefault="00BA3A87">
      <w:pPr>
        <w:jc w:val="both"/>
        <w:rPr>
          <w:rFonts w:ascii="Verdana" w:eastAsia="Verdana" w:hAnsi="Verdana" w:cs="Verdana"/>
        </w:rPr>
      </w:pPr>
      <w:r>
        <w:rPr>
          <w:rFonts w:ascii="Verdana" w:eastAsia="Verdana" w:hAnsi="Verdana" w:cs="Verdana"/>
        </w:rPr>
        <w:t xml:space="preserve">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Signed: Cyril O </w:t>
      </w:r>
      <w:proofErr w:type="gramStart"/>
      <w:r>
        <w:rPr>
          <w:rFonts w:ascii="Comic Sans MS" w:eastAsia="Comic Sans MS" w:hAnsi="Comic Sans MS" w:cs="Comic Sans MS"/>
        </w:rPr>
        <w:t xml:space="preserve">Neill  </w:t>
      </w:r>
      <w:r>
        <w:rPr>
          <w:rFonts w:ascii="Comic Sans MS" w:eastAsia="Comic Sans MS" w:hAnsi="Comic Sans MS" w:cs="Comic Sans MS"/>
        </w:rPr>
        <w:tab/>
      </w:r>
      <w:proofErr w:type="gramEnd"/>
      <w:r>
        <w:rPr>
          <w:rFonts w:ascii="Comic Sans MS" w:eastAsia="Comic Sans MS" w:hAnsi="Comic Sans MS" w:cs="Comic Sans MS"/>
        </w:rPr>
        <w:tab/>
      </w:r>
      <w:r w:rsidR="00433E25">
        <w:rPr>
          <w:rFonts w:ascii="Comic Sans MS" w:eastAsia="Comic Sans MS" w:hAnsi="Comic Sans MS" w:cs="Comic Sans MS"/>
        </w:rPr>
        <w:tab/>
      </w:r>
      <w:r w:rsidR="00433E25">
        <w:rPr>
          <w:rFonts w:ascii="Comic Sans MS" w:eastAsia="Comic Sans MS" w:hAnsi="Comic Sans MS" w:cs="Comic Sans MS"/>
        </w:rPr>
        <w:tab/>
      </w:r>
      <w:r>
        <w:rPr>
          <w:rFonts w:ascii="Comic Sans MS" w:eastAsia="Comic Sans MS" w:hAnsi="Comic Sans MS" w:cs="Comic Sans MS"/>
        </w:rPr>
        <w:t xml:space="preserve">Signed: </w:t>
      </w:r>
      <w:r w:rsidR="005D0D32">
        <w:rPr>
          <w:rFonts w:ascii="Comic Sans MS" w:eastAsia="Comic Sans MS" w:hAnsi="Comic Sans MS" w:cs="Comic Sans MS"/>
        </w:rPr>
        <w:t>Kyran Foran</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(Chairperson of Board of </w:t>
      </w:r>
      <w:proofErr w:type="gramStart"/>
      <w:r>
        <w:rPr>
          <w:rFonts w:ascii="Comic Sans MS" w:eastAsia="Comic Sans MS" w:hAnsi="Comic Sans MS" w:cs="Comic Sans MS"/>
        </w:rPr>
        <w:t xml:space="preserve">Management)   </w:t>
      </w:r>
      <w:proofErr w:type="gramEnd"/>
      <w:r>
        <w:rPr>
          <w:rFonts w:ascii="Comic Sans MS" w:eastAsia="Comic Sans MS" w:hAnsi="Comic Sans MS" w:cs="Comic Sans MS"/>
        </w:rPr>
        <w:t xml:space="preserve">       (</w:t>
      </w:r>
      <w:r w:rsidR="005D0D32">
        <w:rPr>
          <w:rFonts w:ascii="Comic Sans MS" w:eastAsia="Comic Sans MS" w:hAnsi="Comic Sans MS" w:cs="Comic Sans MS"/>
        </w:rPr>
        <w:t xml:space="preserve">Acting </w:t>
      </w:r>
      <w:r>
        <w:rPr>
          <w:rFonts w:ascii="Comic Sans MS" w:eastAsia="Comic Sans MS" w:hAnsi="Comic Sans MS" w:cs="Comic Sans MS"/>
        </w:rPr>
        <w:t xml:space="preserve">Principal) </w:t>
      </w:r>
    </w:p>
    <w:p w:rsidR="00D72EF8" w:rsidRDefault="00D72EF8">
      <w:pPr>
        <w:jc w:val="both"/>
        <w:rPr>
          <w:rFonts w:ascii="Comic Sans MS" w:eastAsia="Comic Sans MS" w:hAnsi="Comic Sans MS" w:cs="Comic Sans MS"/>
        </w:rPr>
      </w:pPr>
    </w:p>
    <w:p w:rsidR="00D72EF8" w:rsidRDefault="005D0D32">
      <w:pPr>
        <w:jc w:val="both"/>
        <w:rPr>
          <w:rFonts w:ascii="Comic Sans MS" w:eastAsia="Comic Sans MS" w:hAnsi="Comic Sans MS" w:cs="Comic Sans MS"/>
        </w:rPr>
      </w:pPr>
      <w:r>
        <w:rPr>
          <w:rFonts w:ascii="Comic Sans MS" w:eastAsia="Comic Sans MS" w:hAnsi="Comic Sans MS" w:cs="Comic Sans MS"/>
        </w:rPr>
        <w:t>Date: 30.09.23</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Date: 30.09.23</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Date of next r</w:t>
      </w:r>
      <w:r w:rsidR="005D0D32">
        <w:rPr>
          <w:rFonts w:ascii="Comic Sans MS" w:eastAsia="Comic Sans MS" w:hAnsi="Comic Sans MS" w:cs="Comic Sans MS"/>
        </w:rPr>
        <w:t>eview: Start of School Year 2024-2025</w:t>
      </w: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BA3A87">
      <w:pPr>
        <w:pBdr>
          <w:top w:val="nil"/>
          <w:left w:val="nil"/>
          <w:bottom w:val="nil"/>
          <w:right w:val="nil"/>
          <w:between w:val="nil"/>
        </w:pBdr>
        <w:spacing w:before="120"/>
        <w:jc w:val="both"/>
        <w:rPr>
          <w:rFonts w:ascii="Comic Sans MS" w:eastAsia="Comic Sans MS" w:hAnsi="Comic Sans MS" w:cs="Comic Sans MS"/>
          <w:color w:val="000000"/>
          <w:u w:val="single"/>
        </w:rPr>
      </w:pPr>
      <w:r>
        <w:rPr>
          <w:rFonts w:ascii="Comic Sans MS" w:eastAsia="Comic Sans MS" w:hAnsi="Comic Sans MS" w:cs="Comic Sans MS"/>
          <w:b/>
          <w:color w:val="000000"/>
          <w:u w:val="single"/>
        </w:rPr>
        <w:t>Reference Section</w:t>
      </w:r>
    </w:p>
    <w:p w:rsidR="00D72EF8" w:rsidRDefault="00D72EF8">
      <w:pPr>
        <w:jc w:val="both"/>
        <w:rPr>
          <w:rFonts w:ascii="Comic Sans MS" w:eastAsia="Comic Sans MS" w:hAnsi="Comic Sans MS" w:cs="Comic Sans MS"/>
        </w:rPr>
      </w:pPr>
    </w:p>
    <w:p w:rsidR="00D72EF8" w:rsidRDefault="00BA3A87">
      <w:pPr>
        <w:numPr>
          <w:ilvl w:val="1"/>
          <w:numId w:val="14"/>
        </w:numPr>
        <w:ind w:left="360"/>
        <w:jc w:val="both"/>
        <w:rPr>
          <w:rFonts w:ascii="Comic Sans MS" w:eastAsia="Comic Sans MS" w:hAnsi="Comic Sans MS" w:cs="Comic Sans MS"/>
        </w:rPr>
      </w:pPr>
      <w:proofErr w:type="spellStart"/>
      <w:r>
        <w:rPr>
          <w:rFonts w:ascii="Comic Sans MS" w:eastAsia="Comic Sans MS" w:hAnsi="Comic Sans MS" w:cs="Comic Sans MS"/>
        </w:rPr>
        <w:t>Anti Bullying</w:t>
      </w:r>
      <w:proofErr w:type="spellEnd"/>
      <w:r>
        <w:rPr>
          <w:rFonts w:ascii="Comic Sans MS" w:eastAsia="Comic Sans MS" w:hAnsi="Comic Sans MS" w:cs="Comic Sans MS"/>
        </w:rPr>
        <w:t xml:space="preserve"> Procedures for Primary and Post Primary Schools September 2013</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Department of Education and Science Guidelines on Countering Bullying Behaviour in Primary and Post Primary Schools (1993) available on DES website </w:t>
      </w:r>
      <w:hyperlink r:id="rId8">
        <w:r>
          <w:rPr>
            <w:rFonts w:ascii="Comic Sans MS" w:eastAsia="Comic Sans MS" w:hAnsi="Comic Sans MS" w:cs="Comic Sans MS"/>
            <w:color w:val="0000FF"/>
            <w:u w:val="single"/>
          </w:rPr>
          <w:t>www.irlgov.ie/educ</w:t>
        </w:r>
      </w:hyperlink>
      <w:r>
        <w:rPr>
          <w:rFonts w:ascii="Comic Sans MS" w:eastAsia="Comic Sans MS" w:hAnsi="Comic Sans MS" w:cs="Comic Sans MS"/>
        </w:rPr>
        <w:t xml:space="preserve">  </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Stay Safe and Walk Tall Programmes</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Responding to Bullying. First Steps for Teachers. The Cool School Programme. NE Health Board</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Investigating and Resolving Bullying in Schools.  The Cool School Programme. NE Health Board</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Stop it! Steps to Address Bullying. Wexford Education Network. Wexford Area Partnership. Phone: 053 23994</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Anti-Bullying Unit. Trinity College. </w:t>
      </w:r>
      <w:proofErr w:type="spellStart"/>
      <w:r>
        <w:rPr>
          <w:rFonts w:ascii="Comic Sans MS" w:eastAsia="Comic Sans MS" w:hAnsi="Comic Sans MS" w:cs="Comic Sans MS"/>
        </w:rPr>
        <w:t>Dr.</w:t>
      </w:r>
      <w:proofErr w:type="spellEnd"/>
      <w:r>
        <w:rPr>
          <w:rFonts w:ascii="Comic Sans MS" w:eastAsia="Comic Sans MS" w:hAnsi="Comic Sans MS" w:cs="Comic Sans MS"/>
        </w:rPr>
        <w:t xml:space="preserve"> Mona O Moore.</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Achieving Positive Behaviour. A Practical Guide. Patricia Dwyer. Marino </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Working Together. Procedures and Policies for Positive Staff Relations. INTO, 2000</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Code of Practice on the Prevention of Workplace Bullying. HSA, 2002</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Circular 20/90 on Discipline </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Circular 22/02 Appeals Procedures under Section 29 of the Education Act, 1998. </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Education Act, 1998 Section 15 (2(d)) </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Education (Welfare) Act, 2000 Section 23(1 -5), 24 (1-5)</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Management Board Members’ Handbook. Revised 2007. CPSMA.</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Report to the Minister of Education Niamh </w:t>
      </w:r>
      <w:proofErr w:type="spellStart"/>
      <w:r>
        <w:rPr>
          <w:rFonts w:ascii="Comic Sans MS" w:eastAsia="Comic Sans MS" w:hAnsi="Comic Sans MS" w:cs="Comic Sans MS"/>
        </w:rPr>
        <w:t>Breathnach</w:t>
      </w:r>
      <w:proofErr w:type="spellEnd"/>
      <w:r>
        <w:rPr>
          <w:rFonts w:ascii="Comic Sans MS" w:eastAsia="Comic Sans MS" w:hAnsi="Comic Sans MS" w:cs="Comic Sans MS"/>
        </w:rPr>
        <w:t>, T.D. on Discipline in Schools. Maeve Martin Spring 1997. Ch. 4 p.56-61 Recommendations for Schools</w:t>
      </w:r>
    </w:p>
    <w:p w:rsidR="00D72EF8" w:rsidRDefault="00D72EF8">
      <w:pPr>
        <w:jc w:val="both"/>
        <w:rPr>
          <w:rFonts w:ascii="Comic Sans MS" w:eastAsia="Comic Sans MS" w:hAnsi="Comic Sans MS" w:cs="Comic Sans MS"/>
          <w:b/>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433E25" w:rsidRDefault="00433E25">
      <w:pPr>
        <w:jc w:val="center"/>
        <w:rPr>
          <w:rFonts w:ascii="Comic Sans MS" w:eastAsia="Comic Sans MS" w:hAnsi="Comic Sans MS" w:cs="Comic Sans MS"/>
          <w:color w:val="0070C0"/>
        </w:rPr>
      </w:pPr>
    </w:p>
    <w:p w:rsidR="00433E25" w:rsidRDefault="00433E25">
      <w:pPr>
        <w:jc w:val="center"/>
        <w:rPr>
          <w:rFonts w:ascii="Comic Sans MS" w:eastAsia="Comic Sans MS" w:hAnsi="Comic Sans MS" w:cs="Comic Sans MS"/>
          <w:color w:val="0070C0"/>
        </w:rPr>
      </w:pPr>
    </w:p>
    <w:p w:rsidR="00433E25" w:rsidRDefault="00433E25">
      <w:pPr>
        <w:jc w:val="center"/>
        <w:rPr>
          <w:rFonts w:ascii="Comic Sans MS" w:eastAsia="Comic Sans MS" w:hAnsi="Comic Sans MS" w:cs="Comic Sans MS"/>
          <w:color w:val="0070C0"/>
        </w:rPr>
      </w:pPr>
    </w:p>
    <w:p w:rsidR="00433E25" w:rsidRDefault="00433E25">
      <w:pPr>
        <w:jc w:val="center"/>
        <w:rPr>
          <w:rFonts w:ascii="Comic Sans MS" w:eastAsia="Comic Sans MS" w:hAnsi="Comic Sans MS" w:cs="Comic Sans MS"/>
          <w:color w:val="0070C0"/>
        </w:rPr>
      </w:pPr>
    </w:p>
    <w:p w:rsidR="00D72EF8" w:rsidRDefault="00BA3A87">
      <w:pPr>
        <w:jc w:val="center"/>
        <w:rPr>
          <w:rFonts w:ascii="Comic Sans MS" w:eastAsia="Comic Sans MS" w:hAnsi="Comic Sans MS" w:cs="Comic Sans MS"/>
          <w:color w:val="0070C0"/>
        </w:rPr>
      </w:pPr>
      <w:r>
        <w:rPr>
          <w:rFonts w:ascii="Comic Sans MS" w:eastAsia="Comic Sans MS" w:hAnsi="Comic Sans MS" w:cs="Comic Sans MS"/>
          <w:color w:val="0070C0"/>
        </w:rPr>
        <w:t>Appendix 1</w:t>
      </w:r>
    </w:p>
    <w:p w:rsidR="00D72EF8" w:rsidRDefault="00D72EF8">
      <w:pPr>
        <w:jc w:val="both"/>
        <w:rPr>
          <w:rFonts w:ascii="Comic Sans MS" w:eastAsia="Comic Sans MS" w:hAnsi="Comic Sans MS" w:cs="Comic Sans MS"/>
          <w:u w:val="single"/>
        </w:rPr>
      </w:pPr>
    </w:p>
    <w:p w:rsidR="00D72EF8" w:rsidRDefault="00BA3A87">
      <w:pPr>
        <w:jc w:val="center"/>
        <w:rPr>
          <w:rFonts w:ascii="Comic Sans MS" w:eastAsia="Comic Sans MS" w:hAnsi="Comic Sans MS" w:cs="Comic Sans MS"/>
          <w:b/>
          <w:u w:val="single"/>
        </w:rPr>
      </w:pPr>
      <w:r>
        <w:rPr>
          <w:rFonts w:ascii="Comic Sans MS" w:eastAsia="Comic Sans MS" w:hAnsi="Comic Sans MS" w:cs="Comic Sans MS"/>
          <w:b/>
          <w:u w:val="single"/>
        </w:rPr>
        <w:t>Practical tips for building a positive school culture and climate</w:t>
      </w:r>
    </w:p>
    <w:p w:rsidR="00D72EF8" w:rsidRDefault="00D72EF8">
      <w:pPr>
        <w:jc w:val="both"/>
        <w:rPr>
          <w:rFonts w:ascii="Comic Sans MS" w:eastAsia="Comic Sans MS" w:hAnsi="Comic Sans MS" w:cs="Comic Sans MS"/>
          <w:u w:val="single"/>
        </w:rPr>
      </w:pP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The following are some practical tips for immediate actions that can be taken to help build a positive school culture and climate and to help prevent and tackle bullying behaviour.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w:t>
      </w:r>
    </w:p>
    <w:p w:rsidR="00D72EF8" w:rsidRDefault="00BA3A87">
      <w:pPr>
        <w:numPr>
          <w:ilvl w:val="0"/>
          <w:numId w:val="15"/>
        </w:numPr>
        <w:jc w:val="both"/>
        <w:rPr>
          <w:rFonts w:ascii="Comic Sans MS" w:eastAsia="Comic Sans MS" w:hAnsi="Comic Sans MS" w:cs="Comic Sans MS"/>
        </w:rPr>
      </w:pPr>
      <w:r>
        <w:rPr>
          <w:rFonts w:ascii="Comic Sans MS" w:eastAsia="Comic Sans MS" w:hAnsi="Comic Sans MS" w:cs="Comic Sans MS"/>
        </w:rPr>
        <w:t>Model respectful behaviour to all members of the school community at all times</w:t>
      </w:r>
    </w:p>
    <w:p w:rsidR="00D72EF8" w:rsidRDefault="00BA3A87">
      <w:pPr>
        <w:numPr>
          <w:ilvl w:val="0"/>
          <w:numId w:val="24"/>
        </w:numPr>
        <w:jc w:val="both"/>
        <w:rPr>
          <w:rFonts w:ascii="Comic Sans MS" w:eastAsia="Comic Sans MS" w:hAnsi="Comic Sans MS" w:cs="Comic Sans MS"/>
        </w:rPr>
      </w:pPr>
      <w:r>
        <w:rPr>
          <w:rFonts w:ascii="Comic Sans MS" w:eastAsia="Comic Sans MS" w:hAnsi="Comic Sans MS" w:cs="Comic Sans MS"/>
        </w:rPr>
        <w:t>Explicitly teach pupils what respectful language and respectful behaviour looks like, acts like, sounds like and feels like in class and around the school</w:t>
      </w:r>
    </w:p>
    <w:p w:rsidR="00D72EF8" w:rsidRDefault="00BA3A87">
      <w:pPr>
        <w:numPr>
          <w:ilvl w:val="0"/>
          <w:numId w:val="24"/>
        </w:numPr>
        <w:jc w:val="both"/>
        <w:rPr>
          <w:rFonts w:ascii="Comic Sans MS" w:eastAsia="Comic Sans MS" w:hAnsi="Comic Sans MS" w:cs="Comic Sans MS"/>
        </w:rPr>
      </w:pPr>
      <w:r>
        <w:rPr>
          <w:rFonts w:ascii="Comic Sans MS" w:eastAsia="Comic Sans MS" w:hAnsi="Comic Sans MS" w:cs="Comic Sans MS"/>
        </w:rPr>
        <w:t>Display key respect messages in classrooms, in assembly areas and around the school. Involve pupils in the development of these messages</w:t>
      </w:r>
    </w:p>
    <w:p w:rsidR="00D72EF8" w:rsidRDefault="00BA3A87">
      <w:pPr>
        <w:numPr>
          <w:ilvl w:val="0"/>
          <w:numId w:val="24"/>
        </w:numPr>
        <w:jc w:val="both"/>
        <w:rPr>
          <w:rFonts w:ascii="Comic Sans MS" w:eastAsia="Comic Sans MS" w:hAnsi="Comic Sans MS" w:cs="Comic Sans MS"/>
        </w:rPr>
      </w:pPr>
      <w:r>
        <w:rPr>
          <w:rFonts w:ascii="Comic Sans MS" w:eastAsia="Comic Sans MS" w:hAnsi="Comic Sans MS" w:cs="Comic Sans MS"/>
        </w:rPr>
        <w:t xml:space="preserve">Catch them being good - notice and acknowledge desired respectful behaviour by providing positive attention </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Consistently tackle the use of discriminatory and derogatory language in the school – this includes homophobic and racist language and language that is belittling of pupils with a disability or SEN</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Give constructive feedback to pupils when respectful behaviour and respectful language are absent</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Have a system of encouragement and rewards to promote desired behaviour and compliance with the school rules and routines</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Explicitly teach pupils about the appropriate use of social media</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Positively encourage pupils to comply with the school rules on mobile phone and internet use</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 xml:space="preserve">Follow-up and follow through with pupils who ignore the rules </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 xml:space="preserve">Actively involve parents and/or the Parents’ Association in awareness raising campaigns around social media </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 xml:space="preserve">Actively promote the right of every member of the school community to be safe and secure in school </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Highlight and explicitly teach school rules in pupil friendly language in the classroom and in common areas</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All staff can actively watch out for signs of bullying behaviour</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 xml:space="preserve">Ensure there is adequate playground/school yard/outdoor supervision </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School staff can get pupils to help them to identify bullying ‘hot spots’ and ‘hot times’ for bullying in the school</w:t>
      </w:r>
    </w:p>
    <w:p w:rsidR="00D72EF8" w:rsidRDefault="00BA3A87">
      <w:pPr>
        <w:numPr>
          <w:ilvl w:val="1"/>
          <w:numId w:val="22"/>
        </w:numPr>
        <w:jc w:val="both"/>
        <w:rPr>
          <w:rFonts w:ascii="Comic Sans MS" w:eastAsia="Comic Sans MS" w:hAnsi="Comic Sans MS" w:cs="Comic Sans MS"/>
        </w:rPr>
      </w:pPr>
      <w:r>
        <w:rPr>
          <w:rFonts w:ascii="Comic Sans MS" w:eastAsia="Comic Sans MS" w:hAnsi="Comic Sans MS" w:cs="Comic Sans MS"/>
        </w:rPr>
        <w:lastRenderedPageBreak/>
        <w:t>Hot spots tend to be in the playground/school yard/outdoor areas, changing rooms, corridors and other areas of unstructured supervision</w:t>
      </w:r>
    </w:p>
    <w:p w:rsidR="00D72EF8" w:rsidRDefault="00BA3A87">
      <w:pPr>
        <w:numPr>
          <w:ilvl w:val="1"/>
          <w:numId w:val="22"/>
        </w:numPr>
        <w:jc w:val="both"/>
        <w:rPr>
          <w:rFonts w:ascii="Comic Sans MS" w:eastAsia="Comic Sans MS" w:hAnsi="Comic Sans MS" w:cs="Comic Sans MS"/>
        </w:rPr>
      </w:pPr>
      <w:r>
        <w:rPr>
          <w:rFonts w:ascii="Comic Sans MS" w:eastAsia="Comic Sans MS" w:hAnsi="Comic Sans MS" w:cs="Comic Sans MS"/>
        </w:rPr>
        <w:t xml:space="preserve">Hot times again tend to be times where there is less structured supervision such as when pupils are in the playground/school yard or moving classrooms. </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Support the establishment and work of student council</w:t>
      </w:r>
    </w:p>
    <w:p w:rsidR="00D72EF8" w:rsidRDefault="00D72EF8">
      <w:pPr>
        <w:jc w:val="center"/>
        <w:rPr>
          <w:rFonts w:ascii="Comic Sans MS" w:eastAsia="Comic Sans MS" w:hAnsi="Comic Sans MS" w:cs="Comic Sans MS"/>
          <w:color w:val="0070C0"/>
        </w:rPr>
      </w:pPr>
    </w:p>
    <w:p w:rsidR="00D72EF8" w:rsidRDefault="00D72EF8">
      <w:pPr>
        <w:jc w:val="center"/>
        <w:rPr>
          <w:rFonts w:ascii="Comic Sans MS" w:eastAsia="Comic Sans MS" w:hAnsi="Comic Sans MS" w:cs="Comic Sans MS"/>
          <w:color w:val="0070C0"/>
        </w:rPr>
      </w:pPr>
    </w:p>
    <w:p w:rsidR="00D72EF8" w:rsidRDefault="00D72EF8">
      <w:pPr>
        <w:jc w:val="center"/>
        <w:rPr>
          <w:rFonts w:ascii="Comic Sans MS" w:eastAsia="Comic Sans MS" w:hAnsi="Comic Sans MS" w:cs="Comic Sans MS"/>
          <w:color w:val="0070C0"/>
        </w:rPr>
      </w:pPr>
    </w:p>
    <w:p w:rsidR="00D72EF8" w:rsidRDefault="00D72EF8">
      <w:pPr>
        <w:jc w:val="center"/>
        <w:rPr>
          <w:rFonts w:ascii="Comic Sans MS" w:eastAsia="Comic Sans MS" w:hAnsi="Comic Sans MS" w:cs="Comic Sans MS"/>
          <w:color w:val="0070C0"/>
        </w:rPr>
      </w:pPr>
    </w:p>
    <w:p w:rsidR="00D72EF8" w:rsidRDefault="00D72EF8">
      <w:pPr>
        <w:jc w:val="center"/>
        <w:rPr>
          <w:rFonts w:ascii="Comic Sans MS" w:eastAsia="Comic Sans MS" w:hAnsi="Comic Sans MS" w:cs="Comic Sans MS"/>
          <w:color w:val="0070C0"/>
        </w:rPr>
      </w:pPr>
    </w:p>
    <w:p w:rsidR="00D72EF8" w:rsidRDefault="00D72EF8">
      <w:pPr>
        <w:jc w:val="center"/>
        <w:rPr>
          <w:rFonts w:ascii="Comic Sans MS" w:eastAsia="Comic Sans MS" w:hAnsi="Comic Sans MS" w:cs="Comic Sans MS"/>
          <w:color w:val="0070C0"/>
        </w:rPr>
      </w:pPr>
    </w:p>
    <w:p w:rsidR="00D72EF8" w:rsidRDefault="00D72EF8">
      <w:pPr>
        <w:jc w:val="center"/>
        <w:rPr>
          <w:rFonts w:ascii="Comic Sans MS" w:eastAsia="Comic Sans MS" w:hAnsi="Comic Sans MS" w:cs="Comic Sans MS"/>
          <w:color w:val="0070C0"/>
        </w:rPr>
      </w:pPr>
    </w:p>
    <w:p w:rsidR="00D72EF8" w:rsidRDefault="00BA3A87">
      <w:pPr>
        <w:jc w:val="center"/>
        <w:rPr>
          <w:rFonts w:ascii="Comic Sans MS" w:eastAsia="Comic Sans MS" w:hAnsi="Comic Sans MS" w:cs="Comic Sans MS"/>
          <w:color w:val="0070C0"/>
        </w:rPr>
      </w:pPr>
      <w:r>
        <w:rPr>
          <w:rFonts w:ascii="Comic Sans MS" w:eastAsia="Comic Sans MS" w:hAnsi="Comic Sans MS" w:cs="Comic Sans MS"/>
          <w:color w:val="0070C0"/>
        </w:rPr>
        <w:t>Appendix 2</w:t>
      </w:r>
    </w:p>
    <w:p w:rsidR="00D72EF8" w:rsidRDefault="00BA3A87">
      <w:pPr>
        <w:jc w:val="center"/>
        <w:rPr>
          <w:rFonts w:ascii="Comic Sans MS" w:eastAsia="Comic Sans MS" w:hAnsi="Comic Sans MS" w:cs="Comic Sans MS"/>
          <w:b/>
          <w:u w:val="single"/>
        </w:rPr>
      </w:pPr>
      <w:r>
        <w:rPr>
          <w:rFonts w:ascii="Comic Sans MS" w:eastAsia="Comic Sans MS" w:hAnsi="Comic Sans MS" w:cs="Comic Sans MS"/>
          <w:b/>
          <w:u w:val="single"/>
        </w:rPr>
        <w:t xml:space="preserve">What is bullying? Cad is </w:t>
      </w:r>
      <w:proofErr w:type="spellStart"/>
      <w:r>
        <w:rPr>
          <w:rFonts w:ascii="Comic Sans MS" w:eastAsia="Comic Sans MS" w:hAnsi="Comic Sans MS" w:cs="Comic Sans MS"/>
          <w:b/>
          <w:u w:val="single"/>
        </w:rPr>
        <w:t>Bullaíocht</w:t>
      </w:r>
      <w:proofErr w:type="spellEnd"/>
      <w:r>
        <w:rPr>
          <w:rFonts w:ascii="Comic Sans MS" w:eastAsia="Comic Sans MS" w:hAnsi="Comic Sans MS" w:cs="Comic Sans MS"/>
          <w:b/>
          <w:u w:val="single"/>
        </w:rPr>
        <w:t xml:space="preserve"> </w:t>
      </w:r>
      <w:proofErr w:type="spellStart"/>
      <w:proofErr w:type="gramStart"/>
      <w:r>
        <w:rPr>
          <w:rFonts w:ascii="Comic Sans MS" w:eastAsia="Comic Sans MS" w:hAnsi="Comic Sans MS" w:cs="Comic Sans MS"/>
          <w:b/>
          <w:u w:val="single"/>
        </w:rPr>
        <w:t>ann</w:t>
      </w:r>
      <w:proofErr w:type="spellEnd"/>
      <w:r>
        <w:rPr>
          <w:rFonts w:ascii="Comic Sans MS" w:eastAsia="Comic Sans MS" w:hAnsi="Comic Sans MS" w:cs="Comic Sans MS"/>
          <w:b/>
          <w:u w:val="single"/>
        </w:rPr>
        <w:t xml:space="preserve"> ?</w:t>
      </w:r>
      <w:proofErr w:type="gramEnd"/>
    </w:p>
    <w:p w:rsidR="00D72EF8" w:rsidRDefault="00BA3A87">
      <w:pPr>
        <w:jc w:val="both"/>
        <w:rPr>
          <w:rFonts w:ascii="Comic Sans MS" w:eastAsia="Comic Sans MS" w:hAnsi="Comic Sans MS" w:cs="Comic Sans MS"/>
        </w:rPr>
      </w:pPr>
      <w:r>
        <w:rPr>
          <w:rFonts w:ascii="Comic Sans MS" w:eastAsia="Comic Sans MS" w:hAnsi="Comic Sans MS" w:cs="Comic Sans MS"/>
        </w:rPr>
        <w:t>Bullying can occur through several types of anti-social behaviour. It is any action which sets out to frighten or hurt another child. It can be:</w:t>
      </w:r>
    </w:p>
    <w:p w:rsidR="00D72EF8" w:rsidRDefault="00D72EF8">
      <w:pPr>
        <w:jc w:val="both"/>
        <w:rPr>
          <w:rFonts w:ascii="Comic Sans MS" w:eastAsia="Comic Sans MS" w:hAnsi="Comic Sans MS" w:cs="Comic Sans MS"/>
        </w:rPr>
      </w:pPr>
    </w:p>
    <w:p w:rsidR="00D72EF8" w:rsidRDefault="00BA3A87">
      <w:pPr>
        <w:numPr>
          <w:ilvl w:val="0"/>
          <w:numId w:val="21"/>
        </w:numPr>
        <w:jc w:val="both"/>
        <w:rPr>
          <w:rFonts w:ascii="Comic Sans MS" w:eastAsia="Comic Sans MS" w:hAnsi="Comic Sans MS" w:cs="Comic Sans MS"/>
        </w:rPr>
      </w:pPr>
      <w:r>
        <w:rPr>
          <w:rFonts w:ascii="Comic Sans MS" w:eastAsia="Comic Sans MS" w:hAnsi="Comic Sans MS" w:cs="Comic Sans MS"/>
          <w:b/>
        </w:rPr>
        <w:t>Physical</w:t>
      </w:r>
      <w:r>
        <w:rPr>
          <w:rFonts w:ascii="Comic Sans MS" w:eastAsia="Comic Sans MS" w:hAnsi="Comic Sans MS" w:cs="Comic Sans MS"/>
        </w:rPr>
        <w:t xml:space="preserve"> </w:t>
      </w:r>
    </w:p>
    <w:p w:rsidR="00D72EF8" w:rsidRDefault="00BA3A87">
      <w:pPr>
        <w:ind w:left="360"/>
        <w:jc w:val="both"/>
        <w:rPr>
          <w:rFonts w:ascii="Comic Sans MS" w:eastAsia="Comic Sans MS" w:hAnsi="Comic Sans MS" w:cs="Comic Sans MS"/>
        </w:rPr>
      </w:pPr>
      <w:r>
        <w:rPr>
          <w:rFonts w:ascii="Comic Sans MS" w:eastAsia="Comic Sans MS" w:hAnsi="Comic Sans MS" w:cs="Comic Sans MS"/>
        </w:rPr>
        <w:t>This behaviour includes pushing, shoving, punching, spitting, kicking, poking and tripping people. It may also take the form of severe physical assault.  While pupils often engage in ‘mess fights’, they can sometimes be used as a disguise for physical harassment or inflicting pain</w:t>
      </w:r>
    </w:p>
    <w:p w:rsidR="00D72EF8" w:rsidRDefault="00D72EF8">
      <w:pPr>
        <w:ind w:left="360"/>
        <w:jc w:val="both"/>
        <w:rPr>
          <w:rFonts w:ascii="Comic Sans MS" w:eastAsia="Comic Sans MS" w:hAnsi="Comic Sans MS" w:cs="Comic Sans MS"/>
        </w:rPr>
      </w:pPr>
    </w:p>
    <w:p w:rsidR="00D72EF8" w:rsidRDefault="00BA3A87">
      <w:pPr>
        <w:numPr>
          <w:ilvl w:val="0"/>
          <w:numId w:val="21"/>
        </w:numPr>
        <w:jc w:val="both"/>
        <w:rPr>
          <w:rFonts w:ascii="Comic Sans MS" w:eastAsia="Comic Sans MS" w:hAnsi="Comic Sans MS" w:cs="Comic Sans MS"/>
          <w:b/>
        </w:rPr>
      </w:pPr>
      <w:r>
        <w:rPr>
          <w:rFonts w:ascii="Comic Sans MS" w:eastAsia="Comic Sans MS" w:hAnsi="Comic Sans MS" w:cs="Comic Sans MS"/>
          <w:b/>
        </w:rPr>
        <w:t>Verbal</w:t>
      </w:r>
    </w:p>
    <w:p w:rsidR="00D72EF8" w:rsidRDefault="00BA3A87">
      <w:pPr>
        <w:ind w:left="360"/>
        <w:jc w:val="both"/>
        <w:rPr>
          <w:rFonts w:ascii="Comic Sans MS" w:eastAsia="Comic Sans MS" w:hAnsi="Comic Sans MS" w:cs="Comic Sans MS"/>
        </w:rPr>
      </w:pPr>
      <w:r>
        <w:rPr>
          <w:rFonts w:ascii="Comic Sans MS" w:eastAsia="Comic Sans MS" w:hAnsi="Comic Sans MS" w:cs="Comic Sans MS"/>
        </w:rPr>
        <w:t xml:space="preserve"> Verbal abuse can take the form of name calling or threats of any kind. It can take the form </w:t>
      </w:r>
      <w:proofErr w:type="gramStart"/>
      <w:r>
        <w:rPr>
          <w:rFonts w:ascii="Comic Sans MS" w:eastAsia="Comic Sans MS" w:hAnsi="Comic Sans MS" w:cs="Comic Sans MS"/>
        </w:rPr>
        <w:t>of  hurtful</w:t>
      </w:r>
      <w:proofErr w:type="gramEnd"/>
      <w:r>
        <w:rPr>
          <w:rFonts w:ascii="Comic Sans MS" w:eastAsia="Comic Sans MS" w:hAnsi="Comic Sans MS" w:cs="Comic Sans MS"/>
        </w:rPr>
        <w:t xml:space="preserve"> sneering/teasing—very often this hurtful sneering is seen as mere fun or ‘MESSING’ by the child who does it. In many cases this occurs while the bully is ‘showing off’ to his/her ‘pals’. The bully may even need convincing that any harm is being done—to him/ her it is just a ‘mess</w:t>
      </w:r>
      <w:proofErr w:type="gramStart"/>
      <w:r>
        <w:rPr>
          <w:rFonts w:ascii="Comic Sans MS" w:eastAsia="Comic Sans MS" w:hAnsi="Comic Sans MS" w:cs="Comic Sans MS"/>
        </w:rPr>
        <w:t>’  This</w:t>
      </w:r>
      <w:proofErr w:type="gramEnd"/>
      <w:r>
        <w:rPr>
          <w:rFonts w:ascii="Comic Sans MS" w:eastAsia="Comic Sans MS" w:hAnsi="Comic Sans MS" w:cs="Comic Sans MS"/>
        </w:rPr>
        <w:t xml:space="preserve"> type of bullying may be directed towards gender, ethnic origin, physical/social disability, or  particular </w:t>
      </w:r>
      <w:r>
        <w:rPr>
          <w:rFonts w:ascii="Comic Sans MS" w:eastAsia="Comic Sans MS" w:hAnsi="Comic Sans MS" w:cs="Comic Sans MS"/>
          <w:u w:val="single"/>
        </w:rPr>
        <w:t>type of  personality</w:t>
      </w:r>
      <w:r>
        <w:rPr>
          <w:rFonts w:ascii="Comic Sans MS" w:eastAsia="Comic Sans MS" w:hAnsi="Comic Sans MS" w:cs="Comic Sans MS"/>
        </w:rPr>
        <w:t>, etc.</w:t>
      </w:r>
    </w:p>
    <w:p w:rsidR="00D72EF8" w:rsidRDefault="00D72EF8">
      <w:pPr>
        <w:ind w:left="360"/>
        <w:jc w:val="both"/>
        <w:rPr>
          <w:rFonts w:ascii="Comic Sans MS" w:eastAsia="Comic Sans MS" w:hAnsi="Comic Sans MS" w:cs="Comic Sans MS"/>
        </w:rPr>
      </w:pPr>
    </w:p>
    <w:p w:rsidR="00D72EF8" w:rsidRDefault="00BA3A87">
      <w:pPr>
        <w:numPr>
          <w:ilvl w:val="0"/>
          <w:numId w:val="21"/>
        </w:numPr>
        <w:jc w:val="both"/>
        <w:rPr>
          <w:rFonts w:ascii="Comic Sans MS" w:eastAsia="Comic Sans MS" w:hAnsi="Comic Sans MS" w:cs="Comic Sans MS"/>
        </w:rPr>
      </w:pPr>
      <w:r>
        <w:rPr>
          <w:rFonts w:ascii="Comic Sans MS" w:eastAsia="Comic Sans MS" w:hAnsi="Comic Sans MS" w:cs="Comic Sans MS"/>
          <w:b/>
        </w:rPr>
        <w:t>Name calling</w:t>
      </w:r>
      <w:r>
        <w:rPr>
          <w:rFonts w:ascii="Comic Sans MS" w:eastAsia="Comic Sans MS" w:hAnsi="Comic Sans MS" w:cs="Comic Sans MS"/>
        </w:rPr>
        <w:t xml:space="preserve"> </w:t>
      </w:r>
    </w:p>
    <w:p w:rsidR="00D72EF8" w:rsidRDefault="00BA3A87">
      <w:pPr>
        <w:ind w:left="360"/>
        <w:jc w:val="both"/>
        <w:rPr>
          <w:rFonts w:ascii="Comic Sans MS" w:eastAsia="Comic Sans MS" w:hAnsi="Comic Sans MS" w:cs="Comic Sans MS"/>
        </w:rPr>
      </w:pPr>
      <w:r>
        <w:rPr>
          <w:rFonts w:ascii="Comic Sans MS" w:eastAsia="Comic Sans MS" w:hAnsi="Comic Sans MS" w:cs="Comic Sans MS"/>
        </w:rPr>
        <w:t>Persistent name-calling directed at the same individual(s) that hurts, insults or humiliates should be regarded as a form of bullying behaviour. Often name calling of this type refers to physical appearance, e.g. size or clothes worn.  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who, because they are perceived as high achievers are also targeted</w:t>
      </w:r>
    </w:p>
    <w:p w:rsidR="00D72EF8" w:rsidRDefault="00D72EF8">
      <w:pPr>
        <w:ind w:left="720"/>
        <w:jc w:val="both"/>
        <w:rPr>
          <w:rFonts w:ascii="Comic Sans MS" w:eastAsia="Comic Sans MS" w:hAnsi="Comic Sans MS" w:cs="Comic Sans MS"/>
        </w:rPr>
      </w:pPr>
    </w:p>
    <w:p w:rsidR="00D72EF8" w:rsidRDefault="00BA3A87">
      <w:pPr>
        <w:numPr>
          <w:ilvl w:val="0"/>
          <w:numId w:val="21"/>
        </w:numPr>
        <w:jc w:val="both"/>
        <w:rPr>
          <w:rFonts w:ascii="Comic Sans MS" w:eastAsia="Comic Sans MS" w:hAnsi="Comic Sans MS" w:cs="Comic Sans MS"/>
        </w:rPr>
      </w:pPr>
      <w:r>
        <w:rPr>
          <w:rFonts w:ascii="Comic Sans MS" w:eastAsia="Comic Sans MS" w:hAnsi="Comic Sans MS" w:cs="Comic Sans MS"/>
          <w:b/>
        </w:rPr>
        <w:lastRenderedPageBreak/>
        <w:t>Intimidation</w:t>
      </w:r>
      <w:r>
        <w:rPr>
          <w:rFonts w:ascii="Comic Sans MS" w:eastAsia="Comic Sans MS" w:hAnsi="Comic Sans MS" w:cs="Comic Sans MS"/>
        </w:rPr>
        <w:t xml:space="preserve">: </w:t>
      </w:r>
    </w:p>
    <w:p w:rsidR="00D72EF8" w:rsidRDefault="00BA3A87">
      <w:pPr>
        <w:ind w:left="360"/>
        <w:jc w:val="both"/>
        <w:rPr>
          <w:rFonts w:ascii="Comic Sans MS" w:eastAsia="Comic Sans MS" w:hAnsi="Comic Sans MS" w:cs="Comic Sans MS"/>
        </w:rPr>
      </w:pPr>
      <w:r>
        <w:rPr>
          <w:rFonts w:ascii="Comic Sans MS" w:eastAsia="Comic Sans MS" w:hAnsi="Comic Sans MS" w:cs="Comic Sans MS"/>
        </w:rPr>
        <w:t xml:space="preserve">Some bullying behaviour takes the form of intimidation.  It may be based on the use of very aggressive body language with the voice being used as a weapon. Particularly upsetting can be a facial expression which conveys aggression and/or dislike. </w:t>
      </w:r>
    </w:p>
    <w:p w:rsidR="00D72EF8" w:rsidRDefault="00D72EF8">
      <w:pPr>
        <w:ind w:left="360"/>
        <w:jc w:val="both"/>
        <w:rPr>
          <w:rFonts w:ascii="Comic Sans MS" w:eastAsia="Comic Sans MS" w:hAnsi="Comic Sans MS" w:cs="Comic Sans MS"/>
        </w:rPr>
      </w:pPr>
    </w:p>
    <w:p w:rsidR="00D72EF8" w:rsidRDefault="00BA3A87">
      <w:pPr>
        <w:numPr>
          <w:ilvl w:val="0"/>
          <w:numId w:val="21"/>
        </w:numPr>
        <w:jc w:val="both"/>
        <w:rPr>
          <w:rFonts w:ascii="Comic Sans MS" w:eastAsia="Comic Sans MS" w:hAnsi="Comic Sans MS" w:cs="Comic Sans MS"/>
        </w:rPr>
      </w:pPr>
      <w:r>
        <w:rPr>
          <w:rFonts w:ascii="Comic Sans MS" w:eastAsia="Comic Sans MS" w:hAnsi="Comic Sans MS" w:cs="Comic Sans MS"/>
          <w:b/>
        </w:rPr>
        <w:t>Isolation/exclusion and other relational bullying</w:t>
      </w:r>
    </w:p>
    <w:p w:rsidR="00D72EF8" w:rsidRDefault="00BA3A87">
      <w:pPr>
        <w:ind w:left="360"/>
        <w:jc w:val="both"/>
        <w:rPr>
          <w:rFonts w:ascii="Comic Sans MS" w:eastAsia="Comic Sans MS" w:hAnsi="Comic Sans MS" w:cs="Comic Sans MS"/>
        </w:rPr>
      </w:pPr>
      <w:r>
        <w:rPr>
          <w:rFonts w:ascii="Comic Sans MS" w:eastAsia="Comic Sans MS" w:hAnsi="Comic Sans MS" w:cs="Comic Sans MS"/>
        </w:rPr>
        <w:t>A child can be bullied simply by being excluded from discussions/activities, with those they believe to be their friends. This occurs where a certain person is deliberately isolated, excluded or ignored by some or all of the class group. This practice is usually initiated by the person engaged in bullying behaviour and can be difficult to detect. It may be accompanied by writing insulting remarks about the pupil in public places, by passing around notes about or drawings of the pupil or by whispering insults about them loud enough to be heard. Relational bullying occurs when a person’s attempts to socialise and form relationships with peers are repeatedly rejected or undermined. One of the most common forms includes control: ‘Do this or I won’t be your friend anymore</w:t>
      </w:r>
      <w:proofErr w:type="gramStart"/>
      <w:r>
        <w:rPr>
          <w:rFonts w:ascii="Comic Sans MS" w:eastAsia="Comic Sans MS" w:hAnsi="Comic Sans MS" w:cs="Comic Sans MS"/>
        </w:rPr>
        <w:t>’(</w:t>
      </w:r>
      <w:proofErr w:type="gramEnd"/>
      <w:r>
        <w:rPr>
          <w:rFonts w:ascii="Comic Sans MS" w:eastAsia="Comic Sans MS" w:hAnsi="Comic Sans MS" w:cs="Comic Sans MS"/>
        </w:rPr>
        <w:t xml:space="preserve">implied or stated), a group ganging up against one person (girl or boy), non-verbal gesturing, malicious gossip, spreading rumours about a person or giving them the ‘silent treatment’. </w:t>
      </w:r>
    </w:p>
    <w:p w:rsidR="00D72EF8" w:rsidRDefault="00D72EF8">
      <w:pPr>
        <w:ind w:left="360"/>
        <w:jc w:val="both"/>
        <w:rPr>
          <w:rFonts w:ascii="Comic Sans MS" w:eastAsia="Comic Sans MS" w:hAnsi="Comic Sans MS" w:cs="Comic Sans MS"/>
        </w:rPr>
      </w:pPr>
    </w:p>
    <w:p w:rsidR="00D72EF8" w:rsidRDefault="00BA3A87">
      <w:pPr>
        <w:numPr>
          <w:ilvl w:val="0"/>
          <w:numId w:val="21"/>
        </w:numPr>
        <w:jc w:val="both"/>
        <w:rPr>
          <w:rFonts w:ascii="Comic Sans MS" w:eastAsia="Comic Sans MS" w:hAnsi="Comic Sans MS" w:cs="Comic Sans MS"/>
        </w:rPr>
      </w:pPr>
      <w:r>
        <w:rPr>
          <w:rFonts w:ascii="Comic Sans MS" w:eastAsia="Comic Sans MS" w:hAnsi="Comic Sans MS" w:cs="Comic Sans MS"/>
          <w:b/>
        </w:rPr>
        <w:t>Damage to property or theft</w:t>
      </w:r>
    </w:p>
    <w:p w:rsidR="00D72EF8" w:rsidRDefault="00BA3A87">
      <w:pPr>
        <w:ind w:left="360"/>
        <w:rPr>
          <w:rFonts w:ascii="Comic Sans MS" w:eastAsia="Comic Sans MS" w:hAnsi="Comic Sans MS" w:cs="Comic Sans MS"/>
        </w:rPr>
      </w:pPr>
      <w:r>
        <w:rPr>
          <w:rFonts w:ascii="Comic Sans MS" w:eastAsia="Comic Sans MS" w:hAnsi="Comic Sans MS" w:cs="Comic Sans MS"/>
        </w:rPr>
        <w:t>Personal property can be the focus of attention for bullying behaviour. This may result in damage to clothing, mobile phone or other devices, school books and other learning material or interference with a pupil’s locker or bicycle. The contents of school bags and pencil cases may be scattered on the floor.  Items of personal property may be defaced, broken, stolen or hidden Physical threats may be used by bullies in order that the pupil hand over property or money to them</w:t>
      </w:r>
    </w:p>
    <w:p w:rsidR="00D72EF8" w:rsidRDefault="00D72EF8">
      <w:pPr>
        <w:ind w:left="360"/>
        <w:rPr>
          <w:rFonts w:ascii="Comic Sans MS" w:eastAsia="Comic Sans MS" w:hAnsi="Comic Sans MS" w:cs="Comic Sans MS"/>
        </w:rPr>
      </w:pPr>
    </w:p>
    <w:p w:rsidR="00D72EF8" w:rsidRDefault="00BA3A87">
      <w:pPr>
        <w:numPr>
          <w:ilvl w:val="0"/>
          <w:numId w:val="21"/>
        </w:numPr>
        <w:rPr>
          <w:rFonts w:ascii="Comic Sans MS" w:eastAsia="Comic Sans MS" w:hAnsi="Comic Sans MS" w:cs="Comic Sans MS"/>
        </w:rPr>
      </w:pPr>
      <w:r>
        <w:rPr>
          <w:rFonts w:ascii="Comic Sans MS" w:eastAsia="Comic Sans MS" w:hAnsi="Comic Sans MS" w:cs="Comic Sans MS"/>
          <w:b/>
        </w:rPr>
        <w:t>Extortion:</w:t>
      </w:r>
      <w:r>
        <w:rPr>
          <w:rFonts w:ascii="Comic Sans MS" w:eastAsia="Comic Sans MS" w:hAnsi="Comic Sans MS" w:cs="Comic Sans MS"/>
        </w:rPr>
        <w:t xml:space="preserve"> </w:t>
      </w:r>
    </w:p>
    <w:p w:rsidR="00D72EF8" w:rsidRDefault="00BA3A87">
      <w:pPr>
        <w:ind w:left="360"/>
        <w:rPr>
          <w:rFonts w:ascii="Comic Sans MS" w:eastAsia="Comic Sans MS" w:hAnsi="Comic Sans MS" w:cs="Comic Sans MS"/>
        </w:rPr>
      </w:pPr>
      <w:r>
        <w:rPr>
          <w:rFonts w:ascii="Comic Sans MS" w:eastAsia="Comic Sans MS" w:hAnsi="Comic Sans MS" w:cs="Comic Sans MS"/>
        </w:rPr>
        <w:t>Demands for money may be made, often accompanied by threats (sometimes carried out in the event of the targeted pupil not delivering on the demand). A pupil may also be forced into theft of property for delivery to another who is engaged in bullying behaviour</w:t>
      </w:r>
    </w:p>
    <w:p w:rsidR="00D72EF8" w:rsidRDefault="00D72EF8">
      <w:pPr>
        <w:ind w:left="360"/>
        <w:rPr>
          <w:rFonts w:ascii="Verdana" w:eastAsia="Verdana" w:hAnsi="Verdana" w:cs="Verdana"/>
        </w:rPr>
      </w:pPr>
    </w:p>
    <w:p w:rsidR="00D72EF8" w:rsidRDefault="00BA3A87">
      <w:pPr>
        <w:numPr>
          <w:ilvl w:val="0"/>
          <w:numId w:val="21"/>
        </w:numPr>
        <w:rPr>
          <w:rFonts w:ascii="Comic Sans MS" w:eastAsia="Comic Sans MS" w:hAnsi="Comic Sans MS" w:cs="Comic Sans MS"/>
        </w:rPr>
      </w:pPr>
      <w:r>
        <w:rPr>
          <w:rFonts w:ascii="Comic Sans MS" w:eastAsia="Comic Sans MS" w:hAnsi="Comic Sans MS" w:cs="Comic Sans MS"/>
          <w:b/>
        </w:rPr>
        <w:t xml:space="preserve"> Cyberbullying</w:t>
      </w:r>
    </w:p>
    <w:p w:rsidR="00D72EF8" w:rsidRDefault="00BA3A87">
      <w:pPr>
        <w:ind w:left="360"/>
        <w:jc w:val="both"/>
        <w:rPr>
          <w:rFonts w:ascii="Comic Sans MS" w:eastAsia="Comic Sans MS" w:hAnsi="Comic Sans MS" w:cs="Comic Sans MS"/>
        </w:rPr>
      </w:pPr>
      <w:r>
        <w:rPr>
          <w:rFonts w:ascii="Comic Sans MS" w:eastAsia="Comic Sans MS" w:hAnsi="Comic Sans MS" w:cs="Comic Sans MS"/>
        </w:rPr>
        <w:t xml:space="preserve">This type of bullying is increasingly common and is continuously evolving. It is bullying carried out through the use of information and communication technologies such as text, social network sites, email, instant messaging (IM), apps, gaming sites, chat rooms and other online technologies. Being the target of inappropriate or hurtful messages is the most common form of online bullying. As cyber-bullying uses technology to perpetrate bullying behaviour and does not require face-to face-contact, cyber-bullying can occur at any time (day or night). Many forms of bullying can be facilitated through cyber-bullying. For example, a </w:t>
      </w:r>
      <w:r>
        <w:rPr>
          <w:rFonts w:ascii="Comic Sans MS" w:eastAsia="Comic Sans MS" w:hAnsi="Comic Sans MS" w:cs="Comic Sans MS"/>
        </w:rPr>
        <w:lastRenderedPageBreak/>
        <w:t xml:space="preserve">target may be sent homophobic text messages or pictures may be posted with negative comments about a person’s sexuality, appearance etc. </w:t>
      </w:r>
    </w:p>
    <w:p w:rsidR="00D72EF8" w:rsidRDefault="00D72EF8">
      <w:pPr>
        <w:ind w:left="360"/>
        <w:jc w:val="both"/>
        <w:rPr>
          <w:rFonts w:ascii="Comic Sans MS" w:eastAsia="Comic Sans MS" w:hAnsi="Comic Sans MS" w:cs="Comic Sans MS"/>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BA3A87">
      <w:pPr>
        <w:jc w:val="center"/>
        <w:rPr>
          <w:rFonts w:ascii="Comic Sans MS" w:eastAsia="Comic Sans MS" w:hAnsi="Comic Sans MS" w:cs="Comic Sans MS"/>
          <w:color w:val="0070C0"/>
        </w:rPr>
      </w:pPr>
      <w:r>
        <w:rPr>
          <w:rFonts w:ascii="Comic Sans MS" w:eastAsia="Comic Sans MS" w:hAnsi="Comic Sans MS" w:cs="Comic Sans MS"/>
          <w:color w:val="0070C0"/>
        </w:rPr>
        <w:t>Appendix 3</w:t>
      </w:r>
    </w:p>
    <w:p w:rsidR="00D72EF8" w:rsidRDefault="00D72EF8">
      <w:pPr>
        <w:jc w:val="center"/>
        <w:rPr>
          <w:rFonts w:ascii="Comic Sans MS" w:eastAsia="Comic Sans MS" w:hAnsi="Comic Sans MS" w:cs="Comic Sans MS"/>
          <w:color w:val="0070C0"/>
        </w:rPr>
      </w:pPr>
    </w:p>
    <w:p w:rsidR="00D72EF8" w:rsidRDefault="00BA3A87">
      <w:pPr>
        <w:pStyle w:val="Heading1"/>
        <w:rPr>
          <w:rFonts w:ascii="Comic Sans MS" w:eastAsia="Comic Sans MS" w:hAnsi="Comic Sans MS" w:cs="Comic Sans MS"/>
          <w:sz w:val="24"/>
          <w:szCs w:val="24"/>
        </w:rPr>
      </w:pPr>
      <w:r>
        <w:rPr>
          <w:rFonts w:ascii="Comic Sans MS" w:eastAsia="Comic Sans MS" w:hAnsi="Comic Sans MS" w:cs="Comic Sans MS"/>
          <w:sz w:val="24"/>
          <w:szCs w:val="24"/>
        </w:rPr>
        <w:t>The education and prevention strategies that will be used by the school are as follows:</w:t>
      </w:r>
    </w:p>
    <w:p w:rsidR="00D72EF8" w:rsidRDefault="00D72EF8"/>
    <w:p w:rsidR="00D72EF8" w:rsidRDefault="00BA3A87">
      <w:pPr>
        <w:pStyle w:val="Heading1"/>
        <w:ind w:left="360"/>
        <w:jc w:val="both"/>
        <w:rPr>
          <w:rFonts w:ascii="Comic Sans MS" w:eastAsia="Comic Sans MS" w:hAnsi="Comic Sans MS" w:cs="Comic Sans MS"/>
          <w:i/>
          <w:sz w:val="24"/>
          <w:szCs w:val="24"/>
          <w:u w:val="none"/>
        </w:rPr>
      </w:pPr>
      <w:r>
        <w:rPr>
          <w:rFonts w:ascii="Comic Sans MS" w:eastAsia="Comic Sans MS" w:hAnsi="Comic Sans MS" w:cs="Comic Sans MS"/>
          <w:i/>
          <w:sz w:val="24"/>
          <w:szCs w:val="24"/>
          <w:u w:val="none"/>
        </w:rPr>
        <w:t xml:space="preserve">Remember that your silence is the bully’s greatest weapon! Bullies are afraid of one thing—they are afraid you will tell—so tell someone—always tell </w:t>
      </w:r>
      <w:proofErr w:type="spellStart"/>
      <w:r>
        <w:rPr>
          <w:rFonts w:ascii="Comic Sans MS" w:eastAsia="Comic Sans MS" w:hAnsi="Comic Sans MS" w:cs="Comic Sans MS"/>
          <w:i/>
          <w:sz w:val="24"/>
          <w:szCs w:val="24"/>
          <w:u w:val="none"/>
        </w:rPr>
        <w:t>some one</w:t>
      </w:r>
      <w:proofErr w:type="spellEnd"/>
      <w:r>
        <w:rPr>
          <w:rFonts w:ascii="Comic Sans MS" w:eastAsia="Comic Sans MS" w:hAnsi="Comic Sans MS" w:cs="Comic Sans MS"/>
          <w:i/>
          <w:sz w:val="24"/>
          <w:szCs w:val="24"/>
          <w:u w:val="none"/>
        </w:rPr>
        <w:t>.</w:t>
      </w:r>
    </w:p>
    <w:p w:rsidR="00D72EF8" w:rsidRDefault="00D72EF8">
      <w:pPr>
        <w:pStyle w:val="Heading1"/>
        <w:jc w:val="both"/>
        <w:rPr>
          <w:rFonts w:ascii="Comic Sans MS" w:eastAsia="Comic Sans MS" w:hAnsi="Comic Sans MS" w:cs="Comic Sans MS"/>
          <w:b w:val="0"/>
          <w:sz w:val="24"/>
          <w:szCs w:val="24"/>
          <w:u w:val="none"/>
        </w:rPr>
      </w:pPr>
    </w:p>
    <w:p w:rsidR="00D72EF8" w:rsidRDefault="00BA3A87">
      <w:pPr>
        <w:pStyle w:val="Heading1"/>
        <w:jc w:val="both"/>
        <w:rPr>
          <w:rFonts w:ascii="Comic Sans MS" w:eastAsia="Comic Sans MS" w:hAnsi="Comic Sans MS" w:cs="Comic Sans MS"/>
          <w:smallCaps/>
          <w:sz w:val="24"/>
          <w:szCs w:val="24"/>
          <w:u w:val="none"/>
        </w:rPr>
      </w:pPr>
      <w:r>
        <w:rPr>
          <w:rFonts w:ascii="Comic Sans MS" w:eastAsia="Comic Sans MS" w:hAnsi="Comic Sans MS" w:cs="Comic Sans MS"/>
          <w:smallCaps/>
          <w:sz w:val="24"/>
          <w:szCs w:val="24"/>
          <w:u w:val="none"/>
        </w:rPr>
        <w:t xml:space="preserve">AS A YOUNG PERSON/CHILD: </w:t>
      </w:r>
    </w:p>
    <w:p w:rsidR="00D72EF8" w:rsidRDefault="00BA3A87">
      <w:pPr>
        <w:pStyle w:val="Heading1"/>
        <w:jc w:val="both"/>
        <w:rPr>
          <w:rFonts w:ascii="Comic Sans MS" w:eastAsia="Comic Sans MS" w:hAnsi="Comic Sans MS" w:cs="Comic Sans MS"/>
          <w:sz w:val="24"/>
          <w:szCs w:val="24"/>
          <w:u w:val="none"/>
        </w:rPr>
      </w:pPr>
      <w:r>
        <w:rPr>
          <w:rFonts w:ascii="Comic Sans MS" w:eastAsia="Comic Sans MS" w:hAnsi="Comic Sans MS" w:cs="Comic Sans MS"/>
          <w:sz w:val="24"/>
          <w:szCs w:val="24"/>
          <w:u w:val="none"/>
        </w:rPr>
        <w:t>If you are being bullied</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Tell yourself that you do not deserve to be bullied, and that it is WRONG!</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Be proud of who you are. It is good to be individual.</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Try not to show that you are upset. It is hard but a bully thrives on someone’s fear.</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Stay with a group of friends/people. There is safety in numbers.</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Be assertive - shout "No!" Walk confidently away. Go straight to a teacher or member of staff.</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lastRenderedPageBreak/>
        <w:t xml:space="preserve">Fighting back may make things worse. If you decide to fight back, </w:t>
      </w:r>
      <w:r>
        <w:rPr>
          <w:rFonts w:ascii="Comic Sans MS" w:eastAsia="Comic Sans MS" w:hAnsi="Comic Sans MS" w:cs="Comic Sans MS"/>
          <w:u w:val="single"/>
        </w:rPr>
        <w:t>talk to a teacher or parent/guardian first.</w:t>
      </w:r>
    </w:p>
    <w:p w:rsidR="00D72EF8" w:rsidRDefault="00BA3A87">
      <w:pPr>
        <w:numPr>
          <w:ilvl w:val="0"/>
          <w:numId w:val="23"/>
        </w:numPr>
        <w:jc w:val="both"/>
        <w:rPr>
          <w:rFonts w:ascii="Comic Sans MS" w:eastAsia="Comic Sans MS" w:hAnsi="Comic Sans MS" w:cs="Comic Sans MS"/>
        </w:rPr>
      </w:pPr>
      <w:proofErr w:type="gramStart"/>
      <w:r>
        <w:rPr>
          <w:rFonts w:ascii="Comic Sans MS" w:eastAsia="Comic Sans MS" w:hAnsi="Comic Sans MS" w:cs="Comic Sans MS"/>
        </w:rPr>
        <w:t>Generally</w:t>
      </w:r>
      <w:proofErr w:type="gramEnd"/>
      <w:r>
        <w:rPr>
          <w:rFonts w:ascii="Comic Sans MS" w:eastAsia="Comic Sans MS" w:hAnsi="Comic Sans MS" w:cs="Comic Sans MS"/>
        </w:rPr>
        <w:t xml:space="preserve"> it is best to tell an adult you trust straight away. You will get immediate support.</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The teachers will take you seriously and will deal with bullies in a way which will end the bullying and will not make things worse for you.</w:t>
      </w: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b/>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rPr>
        <w:t xml:space="preserve">If you know someone is being bullied: </w:t>
      </w:r>
    </w:p>
    <w:p w:rsidR="00D72EF8" w:rsidRDefault="00BA3A87">
      <w:pPr>
        <w:numPr>
          <w:ilvl w:val="0"/>
          <w:numId w:val="16"/>
        </w:numPr>
        <w:jc w:val="both"/>
        <w:rPr>
          <w:rFonts w:ascii="Comic Sans MS" w:eastAsia="Comic Sans MS" w:hAnsi="Comic Sans MS" w:cs="Comic Sans MS"/>
        </w:rPr>
      </w:pPr>
      <w:r>
        <w:rPr>
          <w:rFonts w:ascii="Comic Sans MS" w:eastAsia="Comic Sans MS" w:hAnsi="Comic Sans MS" w:cs="Comic Sans MS"/>
        </w:rPr>
        <w:t xml:space="preserve">TAKE ACTION! Watching and doing nothing looks as if you are on the side of the bully. It makes the victim feel </w:t>
      </w:r>
      <w:proofErr w:type="gramStart"/>
      <w:r>
        <w:rPr>
          <w:rFonts w:ascii="Comic Sans MS" w:eastAsia="Comic Sans MS" w:hAnsi="Comic Sans MS" w:cs="Comic Sans MS"/>
        </w:rPr>
        <w:t>more unhappy</w:t>
      </w:r>
      <w:proofErr w:type="gramEnd"/>
      <w:r>
        <w:rPr>
          <w:rFonts w:ascii="Comic Sans MS" w:eastAsia="Comic Sans MS" w:hAnsi="Comic Sans MS" w:cs="Comic Sans MS"/>
        </w:rPr>
        <w:t xml:space="preserve"> and on their own.</w:t>
      </w:r>
    </w:p>
    <w:p w:rsidR="00D72EF8" w:rsidRDefault="00BA3A87">
      <w:pPr>
        <w:numPr>
          <w:ilvl w:val="0"/>
          <w:numId w:val="16"/>
        </w:numPr>
        <w:jc w:val="both"/>
        <w:rPr>
          <w:rFonts w:ascii="Comic Sans MS" w:eastAsia="Comic Sans MS" w:hAnsi="Comic Sans MS" w:cs="Comic Sans MS"/>
        </w:rPr>
      </w:pPr>
      <w:r>
        <w:rPr>
          <w:rFonts w:ascii="Comic Sans MS" w:eastAsia="Comic Sans MS" w:hAnsi="Comic Sans MS" w:cs="Comic Sans MS"/>
        </w:rPr>
        <w:t>If you feel you cannot get involved, tell an adult IMMEDIATELY. Teachers have ways of dealing with the bully without getting you into trouble.</w:t>
      </w:r>
    </w:p>
    <w:p w:rsidR="00D72EF8" w:rsidRDefault="00BA3A87">
      <w:pPr>
        <w:numPr>
          <w:ilvl w:val="0"/>
          <w:numId w:val="16"/>
        </w:numPr>
        <w:jc w:val="both"/>
        <w:rPr>
          <w:rFonts w:ascii="Comic Sans MS" w:eastAsia="Comic Sans MS" w:hAnsi="Comic Sans MS" w:cs="Comic Sans MS"/>
        </w:rPr>
      </w:pPr>
      <w:r>
        <w:rPr>
          <w:rFonts w:ascii="Comic Sans MS" w:eastAsia="Comic Sans MS" w:hAnsi="Comic Sans MS" w:cs="Comic Sans MS"/>
          <w:u w:val="single"/>
        </w:rPr>
        <w:t>Do not be, or pretend to be, friends with a bully.</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AS A PARENT:</w:t>
      </w:r>
    </w:p>
    <w:p w:rsidR="00D72EF8" w:rsidRDefault="00BA3A87">
      <w:pPr>
        <w:numPr>
          <w:ilvl w:val="0"/>
          <w:numId w:val="17"/>
        </w:numPr>
        <w:jc w:val="both"/>
        <w:rPr>
          <w:rFonts w:ascii="Comic Sans MS" w:eastAsia="Comic Sans MS" w:hAnsi="Comic Sans MS" w:cs="Comic Sans MS"/>
        </w:rPr>
      </w:pPr>
      <w:r>
        <w:rPr>
          <w:rFonts w:ascii="Comic Sans MS" w:eastAsia="Comic Sans MS" w:hAnsi="Comic Sans MS" w:cs="Comic Sans MS"/>
        </w:rPr>
        <w:t>Look for unusual behaviour in your children. For example, they may suddenly not wish to attend school, feel ill regularly, or not complete work to their normal standard.</w:t>
      </w:r>
    </w:p>
    <w:p w:rsidR="00D72EF8" w:rsidRDefault="00BA3A87">
      <w:pPr>
        <w:numPr>
          <w:ilvl w:val="0"/>
          <w:numId w:val="17"/>
        </w:numPr>
        <w:jc w:val="both"/>
        <w:rPr>
          <w:rFonts w:ascii="Comic Sans MS" w:eastAsia="Comic Sans MS" w:hAnsi="Comic Sans MS" w:cs="Comic Sans MS"/>
        </w:rPr>
      </w:pPr>
      <w:r>
        <w:rPr>
          <w:rFonts w:ascii="Comic Sans MS" w:eastAsia="Comic Sans MS" w:hAnsi="Comic Sans MS" w:cs="Comic Sans MS"/>
        </w:rPr>
        <w:t>Always take an active role in your child’s education. Enquire how their day has gone, who they have spent their time with, how lunch time was spent etc.</w:t>
      </w:r>
    </w:p>
    <w:p w:rsidR="00D72EF8" w:rsidRDefault="00BA3A87">
      <w:pPr>
        <w:numPr>
          <w:ilvl w:val="0"/>
          <w:numId w:val="17"/>
        </w:numPr>
        <w:jc w:val="both"/>
        <w:rPr>
          <w:rFonts w:ascii="Comic Sans MS" w:eastAsia="Comic Sans MS" w:hAnsi="Comic Sans MS" w:cs="Comic Sans MS"/>
        </w:rPr>
      </w:pPr>
      <w:r>
        <w:rPr>
          <w:rFonts w:ascii="Comic Sans MS" w:eastAsia="Comic Sans MS" w:hAnsi="Comic Sans MS" w:cs="Comic Sans MS"/>
        </w:rPr>
        <w:t>If you feel your child may be a victim of bullying behaviour, inform the School IMMEDIATELY. Your complaint will be taken seriously and appropriate action will follow.</w:t>
      </w:r>
    </w:p>
    <w:p w:rsidR="00D72EF8" w:rsidRDefault="00BA3A87">
      <w:pPr>
        <w:numPr>
          <w:ilvl w:val="0"/>
          <w:numId w:val="17"/>
        </w:numPr>
        <w:jc w:val="both"/>
        <w:rPr>
          <w:rFonts w:ascii="Comic Sans MS" w:eastAsia="Comic Sans MS" w:hAnsi="Comic Sans MS" w:cs="Comic Sans MS"/>
        </w:rPr>
      </w:pPr>
      <w:r>
        <w:rPr>
          <w:rFonts w:ascii="Comic Sans MS" w:eastAsia="Comic Sans MS" w:hAnsi="Comic Sans MS" w:cs="Comic Sans MS"/>
        </w:rPr>
        <w:t>It is important that you advise your child not to fight back. It can make matters worse!</w:t>
      </w:r>
    </w:p>
    <w:p w:rsidR="00D72EF8" w:rsidRDefault="00BA3A87">
      <w:pPr>
        <w:numPr>
          <w:ilvl w:val="0"/>
          <w:numId w:val="17"/>
        </w:numPr>
        <w:jc w:val="both"/>
        <w:rPr>
          <w:rFonts w:ascii="Comic Sans MS" w:eastAsia="Comic Sans MS" w:hAnsi="Comic Sans MS" w:cs="Comic Sans MS"/>
        </w:rPr>
      </w:pPr>
      <w:r>
        <w:rPr>
          <w:rFonts w:ascii="Comic Sans MS" w:eastAsia="Comic Sans MS" w:hAnsi="Comic Sans MS" w:cs="Comic Sans MS"/>
        </w:rPr>
        <w:t>Tell your own son or daughter there is nothing wrong with him or her. It is not his or her fault that they are being bullied.</w:t>
      </w:r>
    </w:p>
    <w:p w:rsidR="00D72EF8" w:rsidRDefault="00BA3A87">
      <w:pPr>
        <w:numPr>
          <w:ilvl w:val="0"/>
          <w:numId w:val="17"/>
        </w:numPr>
        <w:jc w:val="both"/>
        <w:rPr>
          <w:rFonts w:ascii="Comic Sans MS" w:eastAsia="Comic Sans MS" w:hAnsi="Comic Sans MS" w:cs="Comic Sans MS"/>
        </w:rPr>
      </w:pPr>
      <w:r>
        <w:rPr>
          <w:rFonts w:ascii="Comic Sans MS" w:eastAsia="Comic Sans MS" w:hAnsi="Comic Sans MS" w:cs="Comic Sans MS"/>
        </w:rPr>
        <w:t>Make sure your child is fully aware of the School policy concerning bullying, and that they will not be afraid to ask for help.</w:t>
      </w:r>
    </w:p>
    <w:p w:rsidR="00D72EF8" w:rsidRDefault="00D72EF8">
      <w:pPr>
        <w:jc w:val="both"/>
        <w:rPr>
          <w:rFonts w:ascii="Comic Sans MS" w:eastAsia="Comic Sans MS" w:hAnsi="Comic Sans MS" w:cs="Comic Sans MS"/>
          <w:b/>
          <w:i/>
          <w:u w:val="single"/>
        </w:rPr>
      </w:pPr>
    </w:p>
    <w:p w:rsidR="00D72EF8" w:rsidRDefault="00BA3A87">
      <w:pPr>
        <w:jc w:val="center"/>
        <w:rPr>
          <w:rFonts w:ascii="Comic Sans MS" w:eastAsia="Comic Sans MS" w:hAnsi="Comic Sans MS" w:cs="Comic Sans MS"/>
          <w:b/>
          <w:i/>
          <w:u w:val="single"/>
        </w:rPr>
      </w:pPr>
      <w:bookmarkStart w:id="0" w:name="_heading=h.gjdgxs" w:colFirst="0" w:colLast="0"/>
      <w:bookmarkEnd w:id="0"/>
      <w:r>
        <w:rPr>
          <w:rFonts w:ascii="Comic Sans MS" w:eastAsia="Comic Sans MS" w:hAnsi="Comic Sans MS" w:cs="Comic Sans MS"/>
          <w:b/>
          <w:i/>
          <w:u w:val="single"/>
        </w:rPr>
        <w:t>‘Saint Patrick’s Primary School does not welcome Bullies !!’</w:t>
      </w:r>
    </w:p>
    <w:p w:rsidR="00D72EF8" w:rsidRDefault="00D72EF8">
      <w:pPr>
        <w:jc w:val="center"/>
        <w:rPr>
          <w:rFonts w:ascii="Comic Sans MS" w:eastAsia="Comic Sans MS" w:hAnsi="Comic Sans MS" w:cs="Comic Sans MS"/>
          <w:b/>
          <w:i/>
          <w:u w:val="single"/>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AS A SCHOOL:</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Organise the community in order to minimise opportunities for bullying, e.g. provide increased supervision at problem times.</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 xml:space="preserve">Use any opportunity to discuss aspects of bullying, and the appropriate way to behave towards each other, e.g. the RSE / </w:t>
      </w:r>
      <w:proofErr w:type="spellStart"/>
      <w:r>
        <w:rPr>
          <w:rFonts w:ascii="Comic Sans MS" w:eastAsia="Comic Sans MS" w:hAnsi="Comic Sans MS" w:cs="Comic Sans MS"/>
        </w:rPr>
        <w:t>Bí</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Folláin</w:t>
      </w:r>
      <w:proofErr w:type="spellEnd"/>
      <w:r>
        <w:rPr>
          <w:rFonts w:ascii="Comic Sans MS" w:eastAsia="Comic Sans MS" w:hAnsi="Comic Sans MS" w:cs="Comic Sans MS"/>
        </w:rPr>
        <w:t>/Stay Safe programme.</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Deal quickly, firmly and fairly with any complaints, involving parents where necessary.</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Review the School Policy and its degree of success.</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The School Staff will continue to have a firm but fair discipline structure. The rules should be few, simple and easy to understand.</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lastRenderedPageBreak/>
        <w:t>Not use teaching materials or equipment which give a bad or negative view of any group because of their ethnic origin, sex, etc.</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Encourage pupils to discuss how they get on with other people and to form positive attitudes towards other people. This includes a review of what friendship really is.</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 xml:space="preserve"> Encourage pupils to treat everyone with respect.</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We will treat bullying as a serious offence and take every possible action to eradicate it from our School</w:t>
      </w:r>
      <w:r>
        <w:rPr>
          <w:rFonts w:ascii="Comic Sans MS" w:eastAsia="Comic Sans MS" w:hAnsi="Comic Sans MS" w:cs="Comic Sans MS"/>
          <w:b/>
        </w:rPr>
        <w:t>.</w:t>
      </w:r>
    </w:p>
    <w:p w:rsidR="00D72EF8" w:rsidRDefault="00D72EF8">
      <w:pP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8F0D97" w:rsidRDefault="008F0D97">
      <w:pPr>
        <w:pBdr>
          <w:top w:val="nil"/>
          <w:left w:val="nil"/>
          <w:bottom w:val="nil"/>
          <w:right w:val="nil"/>
          <w:between w:val="nil"/>
        </w:pBdr>
        <w:jc w:val="center"/>
        <w:rPr>
          <w:rFonts w:ascii="Comic Sans MS" w:eastAsia="Comic Sans MS" w:hAnsi="Comic Sans MS" w:cs="Comic Sans MS"/>
          <w:b/>
          <w:color w:val="0070C0"/>
        </w:rPr>
      </w:pPr>
    </w:p>
    <w:p w:rsidR="00D72EF8" w:rsidRDefault="00BA3A87">
      <w:pPr>
        <w:pBdr>
          <w:top w:val="nil"/>
          <w:left w:val="nil"/>
          <w:bottom w:val="nil"/>
          <w:right w:val="nil"/>
          <w:between w:val="nil"/>
        </w:pBdr>
        <w:jc w:val="center"/>
        <w:rPr>
          <w:rFonts w:ascii="Comic Sans MS" w:eastAsia="Comic Sans MS" w:hAnsi="Comic Sans MS" w:cs="Comic Sans MS"/>
          <w:b/>
          <w:color w:val="0070C0"/>
        </w:rPr>
      </w:pPr>
      <w:bookmarkStart w:id="1" w:name="_GoBack"/>
      <w:bookmarkEnd w:id="1"/>
      <w:r>
        <w:rPr>
          <w:rFonts w:ascii="Comic Sans MS" w:eastAsia="Comic Sans MS" w:hAnsi="Comic Sans MS" w:cs="Comic Sans MS"/>
          <w:b/>
          <w:color w:val="0070C0"/>
        </w:rPr>
        <w:lastRenderedPageBreak/>
        <w:t>Appendix 4</w:t>
      </w:r>
    </w:p>
    <w:p w:rsidR="00D72EF8" w:rsidRDefault="00BA3A87">
      <w:pPr>
        <w:jc w:val="center"/>
        <w:rPr>
          <w:rFonts w:ascii="Comic Sans MS" w:eastAsia="Comic Sans MS" w:hAnsi="Comic Sans MS" w:cs="Comic Sans MS"/>
          <w:b/>
        </w:rPr>
      </w:pPr>
      <w:r>
        <w:rPr>
          <w:rFonts w:ascii="Comic Sans MS" w:eastAsia="Comic Sans MS" w:hAnsi="Comic Sans MS" w:cs="Comic Sans MS"/>
          <w:b/>
        </w:rPr>
        <w:t>Template for recording bullying behaviour</w:t>
      </w:r>
    </w:p>
    <w:p w:rsidR="00D72EF8" w:rsidRDefault="00D72EF8">
      <w:pPr>
        <w:jc w:val="both"/>
        <w:rPr>
          <w:rFonts w:ascii="Comic Sans MS" w:eastAsia="Comic Sans MS" w:hAnsi="Comic Sans MS" w:cs="Comic Sans MS"/>
          <w:b/>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 xml:space="preserve"> 1. Name of pupil being bullied and class group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Name: _____________________          Class: __________________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w:t>
      </w:r>
    </w:p>
    <w:p w:rsidR="00D72EF8" w:rsidRDefault="00BA3A87">
      <w:pPr>
        <w:jc w:val="both"/>
        <w:rPr>
          <w:rFonts w:ascii="Comic Sans MS" w:eastAsia="Comic Sans MS" w:hAnsi="Comic Sans MS" w:cs="Comic Sans MS"/>
          <w:b/>
        </w:rPr>
      </w:pPr>
      <w:r>
        <w:rPr>
          <w:rFonts w:ascii="Comic Sans MS" w:eastAsia="Comic Sans MS" w:hAnsi="Comic Sans MS" w:cs="Comic Sans MS"/>
          <w:b/>
        </w:rPr>
        <w:t>2. Name(s) and class(</w:t>
      </w:r>
      <w:proofErr w:type="spellStart"/>
      <w:r>
        <w:rPr>
          <w:rFonts w:ascii="Comic Sans MS" w:eastAsia="Comic Sans MS" w:hAnsi="Comic Sans MS" w:cs="Comic Sans MS"/>
          <w:b/>
        </w:rPr>
        <w:t>es</w:t>
      </w:r>
      <w:proofErr w:type="spellEnd"/>
      <w:r>
        <w:rPr>
          <w:rFonts w:ascii="Comic Sans MS" w:eastAsia="Comic Sans MS" w:hAnsi="Comic Sans MS" w:cs="Comic Sans MS"/>
          <w:b/>
        </w:rPr>
        <w:t xml:space="preserve">) of pupil(s) engaged in bullying behaviour </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2EF8" w:rsidRDefault="00BA3A87">
      <w:pPr>
        <w:jc w:val="both"/>
        <w:rPr>
          <w:rFonts w:ascii="Comic Sans MS" w:eastAsia="Comic Sans MS" w:hAnsi="Comic Sans MS" w:cs="Comic Sans MS"/>
          <w:b/>
        </w:rPr>
      </w:pPr>
      <w:r>
        <w:rPr>
          <w:rFonts w:ascii="Comic Sans MS" w:eastAsia="Comic Sans MS" w:hAnsi="Comic Sans MS" w:cs="Comic Sans MS"/>
          <w:b/>
        </w:rPr>
        <w:t xml:space="preserve"> </w:t>
      </w:r>
    </w:p>
    <w:p w:rsidR="00D72EF8" w:rsidRDefault="00BA3A87">
      <w:pPr>
        <w:jc w:val="both"/>
        <w:rPr>
          <w:rFonts w:ascii="Comic Sans MS" w:eastAsia="Comic Sans MS" w:hAnsi="Comic Sans MS" w:cs="Comic Sans MS"/>
          <w:b/>
        </w:rPr>
      </w:pPr>
      <w:r>
        <w:rPr>
          <w:rFonts w:ascii="Comic Sans MS" w:eastAsia="Comic Sans MS" w:hAnsi="Comic Sans MS" w:cs="Comic Sans MS"/>
          <w:b/>
        </w:rPr>
        <w:t>3. Source of bullying concern/report -tick relevant box(</w:t>
      </w:r>
      <w:proofErr w:type="spellStart"/>
      <w:r>
        <w:rPr>
          <w:rFonts w:ascii="Comic Sans MS" w:eastAsia="Comic Sans MS" w:hAnsi="Comic Sans MS" w:cs="Comic Sans MS"/>
          <w:b/>
        </w:rPr>
        <w:t>es</w:t>
      </w:r>
      <w:proofErr w:type="spellEnd"/>
      <w:r>
        <w:rPr>
          <w:rFonts w:ascii="Comic Sans MS" w:eastAsia="Comic Sans MS" w:hAnsi="Comic Sans MS" w:cs="Comic Sans MS"/>
          <w:b/>
        </w:rPr>
        <w:t xml:space="preserve">) </w:t>
      </w:r>
    </w:p>
    <w:p w:rsidR="00D72EF8" w:rsidRDefault="00D72EF8">
      <w:pPr>
        <w:jc w:val="both"/>
        <w:rPr>
          <w:rFonts w:ascii="Comic Sans MS" w:eastAsia="Comic Sans MS" w:hAnsi="Comic Sans MS" w:cs="Comic Sans MS"/>
          <w:b/>
        </w:rPr>
      </w:pPr>
    </w:p>
    <w:tbl>
      <w:tblPr>
        <w:tblStyle w:val="a"/>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8"/>
        <w:gridCol w:w="1690"/>
      </w:tblGrid>
      <w:tr w:rsidR="00D72EF8">
        <w:tc>
          <w:tcPr>
            <w:tcW w:w="883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Pupil concerned</w:t>
            </w:r>
          </w:p>
        </w:tc>
        <w:tc>
          <w:tcPr>
            <w:tcW w:w="1690"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Other pupil(s)</w:t>
            </w:r>
          </w:p>
        </w:tc>
        <w:tc>
          <w:tcPr>
            <w:tcW w:w="1690"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Parent</w:t>
            </w:r>
          </w:p>
        </w:tc>
        <w:tc>
          <w:tcPr>
            <w:tcW w:w="1690"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Teacher</w:t>
            </w:r>
          </w:p>
        </w:tc>
        <w:tc>
          <w:tcPr>
            <w:tcW w:w="1690"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Other</w:t>
            </w:r>
          </w:p>
        </w:tc>
        <w:tc>
          <w:tcPr>
            <w:tcW w:w="1690"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8"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1690"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bl>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4. Location of incidents -tick relevant box(</w:t>
      </w:r>
      <w:proofErr w:type="spellStart"/>
      <w:r>
        <w:rPr>
          <w:rFonts w:ascii="Comic Sans MS" w:eastAsia="Comic Sans MS" w:hAnsi="Comic Sans MS" w:cs="Comic Sans MS"/>
          <w:b/>
        </w:rPr>
        <w:t>es</w:t>
      </w:r>
      <w:proofErr w:type="spellEnd"/>
      <w:r>
        <w:rPr>
          <w:rFonts w:ascii="Comic Sans MS" w:eastAsia="Comic Sans MS" w:hAnsi="Comic Sans MS" w:cs="Comic Sans MS"/>
          <w:b/>
        </w:rPr>
        <w:t xml:space="preserve">) </w:t>
      </w:r>
    </w:p>
    <w:tbl>
      <w:tblPr>
        <w:tblStyle w:val="a0"/>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9"/>
        <w:gridCol w:w="1689"/>
      </w:tblGrid>
      <w:tr w:rsidR="00D72EF8">
        <w:tc>
          <w:tcPr>
            <w:tcW w:w="8839"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Playground</w:t>
            </w:r>
          </w:p>
        </w:tc>
        <w:tc>
          <w:tcPr>
            <w:tcW w:w="168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9"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Classroom</w:t>
            </w:r>
          </w:p>
        </w:tc>
        <w:tc>
          <w:tcPr>
            <w:tcW w:w="168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9"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Corridor</w:t>
            </w:r>
          </w:p>
        </w:tc>
        <w:tc>
          <w:tcPr>
            <w:tcW w:w="168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9"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Toilets</w:t>
            </w:r>
          </w:p>
        </w:tc>
        <w:tc>
          <w:tcPr>
            <w:tcW w:w="168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9"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Other</w:t>
            </w:r>
          </w:p>
        </w:tc>
        <w:tc>
          <w:tcPr>
            <w:tcW w:w="168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168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bl>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 xml:space="preserve">5. Name of person(s) who reported the bullying concern </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______________________________________________________________________</w:t>
      </w:r>
    </w:p>
    <w:p w:rsidR="00D72EF8" w:rsidRDefault="00BA3A87">
      <w:pPr>
        <w:jc w:val="both"/>
        <w:rPr>
          <w:rFonts w:ascii="Comic Sans MS" w:eastAsia="Comic Sans MS" w:hAnsi="Comic Sans MS" w:cs="Comic Sans MS"/>
          <w:b/>
        </w:rPr>
      </w:pPr>
      <w:r>
        <w:rPr>
          <w:rFonts w:ascii="Comic Sans MS" w:eastAsia="Comic Sans MS" w:hAnsi="Comic Sans MS" w:cs="Comic Sans MS"/>
          <w:b/>
        </w:rPr>
        <w:t>6. Type of Bullying Behaviour - tick relevant box(</w:t>
      </w:r>
      <w:proofErr w:type="spellStart"/>
      <w:r>
        <w:rPr>
          <w:rFonts w:ascii="Comic Sans MS" w:eastAsia="Comic Sans MS" w:hAnsi="Comic Sans MS" w:cs="Comic Sans MS"/>
          <w:b/>
        </w:rPr>
        <w:t>es</w:t>
      </w:r>
      <w:proofErr w:type="spellEnd"/>
      <w:r>
        <w:rPr>
          <w:rFonts w:ascii="Comic Sans MS" w:eastAsia="Comic Sans MS" w:hAnsi="Comic Sans MS" w:cs="Comic Sans MS"/>
          <w:b/>
        </w:rPr>
        <w:t xml:space="preserve">) </w:t>
      </w:r>
    </w:p>
    <w:tbl>
      <w:tblPr>
        <w:tblStyle w:val="a1"/>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8"/>
        <w:gridCol w:w="1403"/>
        <w:gridCol w:w="4083"/>
        <w:gridCol w:w="1684"/>
      </w:tblGrid>
      <w:tr w:rsidR="00D72EF8">
        <w:tc>
          <w:tcPr>
            <w:tcW w:w="335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Physical aggression</w:t>
            </w:r>
          </w:p>
        </w:tc>
        <w:tc>
          <w:tcPr>
            <w:tcW w:w="140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4083"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Cyber-bullying</w:t>
            </w:r>
          </w:p>
        </w:tc>
        <w:tc>
          <w:tcPr>
            <w:tcW w:w="1684"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335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Damage to property</w:t>
            </w:r>
          </w:p>
        </w:tc>
        <w:tc>
          <w:tcPr>
            <w:tcW w:w="140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4083"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Intimidation</w:t>
            </w:r>
          </w:p>
        </w:tc>
        <w:tc>
          <w:tcPr>
            <w:tcW w:w="1684"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335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Isolation/Exclusion</w:t>
            </w:r>
          </w:p>
        </w:tc>
        <w:tc>
          <w:tcPr>
            <w:tcW w:w="140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4083"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Malicious gossip</w:t>
            </w:r>
          </w:p>
        </w:tc>
        <w:tc>
          <w:tcPr>
            <w:tcW w:w="1684"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335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Name calling</w:t>
            </w:r>
          </w:p>
        </w:tc>
        <w:tc>
          <w:tcPr>
            <w:tcW w:w="140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408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1684"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335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Other (specify)</w:t>
            </w:r>
          </w:p>
        </w:tc>
        <w:tc>
          <w:tcPr>
            <w:tcW w:w="140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408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1684"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bl>
    <w:p w:rsidR="00D72EF8" w:rsidRDefault="00D72EF8">
      <w:pPr>
        <w:jc w:val="both"/>
        <w:rPr>
          <w:rFonts w:ascii="Comic Sans MS" w:eastAsia="Comic Sans MS" w:hAnsi="Comic Sans MS" w:cs="Comic Sans MS"/>
          <w:b/>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 xml:space="preserve">7. Brief Description of bullying behaviour and its impact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D72EF8">
      <w:pPr>
        <w:jc w:val="both"/>
        <w:rPr>
          <w:rFonts w:ascii="Comic Sans MS" w:eastAsia="Comic Sans MS" w:hAnsi="Comic Sans MS" w:cs="Comic Sans MS"/>
          <w:b/>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 xml:space="preserve">8. Details of actions taken </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Signed ______________________________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Date 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(Relevant Teacher 1)</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Signed ______________________________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Date 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(Relevant Teacher 2)</w:t>
      </w: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Date submitted to Principal/Deputy Principal ___________________ </w:t>
      </w:r>
    </w:p>
    <w:p w:rsidR="00D72EF8" w:rsidRDefault="00D72EF8">
      <w:pPr>
        <w:jc w:val="both"/>
        <w:rPr>
          <w:rFonts w:ascii="Verdana" w:eastAsia="Verdana" w:hAnsi="Verdana" w:cs="Verdana"/>
          <w:sz w:val="20"/>
          <w:szCs w:val="20"/>
        </w:rPr>
      </w:pPr>
    </w:p>
    <w:p w:rsidR="00D72EF8" w:rsidRDefault="00D72EF8">
      <w:pPr>
        <w:jc w:val="both"/>
        <w:rPr>
          <w:rFonts w:ascii="Verdana" w:eastAsia="Verdana" w:hAnsi="Verdana" w:cs="Verdana"/>
          <w:sz w:val="20"/>
          <w:szCs w:val="20"/>
        </w:rPr>
      </w:pPr>
    </w:p>
    <w:p w:rsidR="00D72EF8" w:rsidRDefault="00D72EF8">
      <w:pPr>
        <w:pBdr>
          <w:top w:val="nil"/>
          <w:left w:val="nil"/>
          <w:bottom w:val="nil"/>
          <w:right w:val="nil"/>
          <w:between w:val="nil"/>
        </w:pBdr>
        <w:jc w:val="center"/>
        <w:rPr>
          <w:rFonts w:ascii="Comic Sans MS" w:eastAsia="Comic Sans MS" w:hAnsi="Comic Sans MS" w:cs="Comic Sans MS"/>
          <w:b/>
          <w:color w:val="0070C0"/>
        </w:rPr>
      </w:pPr>
    </w:p>
    <w:sectPr w:rsidR="00D72EF8">
      <w:footerReference w:type="default" r:id="rId9"/>
      <w:pgSz w:w="12240" w:h="15840"/>
      <w:pgMar w:top="1134" w:right="851" w:bottom="1134"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8A" w:rsidRDefault="006D518A">
      <w:r>
        <w:separator/>
      </w:r>
    </w:p>
  </w:endnote>
  <w:endnote w:type="continuationSeparator" w:id="0">
    <w:p w:rsidR="006D518A" w:rsidRDefault="006D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F8" w:rsidRDefault="005D0D32">
    <w:pPr>
      <w:pBdr>
        <w:top w:val="nil"/>
        <w:left w:val="nil"/>
        <w:bottom w:val="nil"/>
        <w:right w:val="nil"/>
        <w:between w:val="nil"/>
      </w:pBdr>
      <w:tabs>
        <w:tab w:val="center" w:pos="4680"/>
        <w:tab w:val="right" w:pos="9360"/>
      </w:tabs>
      <w:rPr>
        <w:rFonts w:ascii="Comic Sans MS" w:eastAsia="Comic Sans MS" w:hAnsi="Comic Sans MS" w:cs="Comic Sans MS"/>
        <w:color w:val="000000"/>
      </w:rPr>
    </w:pPr>
    <w:r>
      <w:rPr>
        <w:rFonts w:ascii="Comic Sans MS" w:eastAsia="Comic Sans MS" w:hAnsi="Comic Sans MS" w:cs="Comic Sans MS"/>
        <w:color w:val="000000"/>
      </w:rPr>
      <w:t>Reviewed on 19</w:t>
    </w:r>
    <w:r w:rsidR="00804AFC" w:rsidRPr="00804AFC">
      <w:rPr>
        <w:rFonts w:ascii="Comic Sans MS" w:eastAsia="Comic Sans MS" w:hAnsi="Comic Sans MS" w:cs="Comic Sans MS"/>
        <w:color w:val="000000"/>
        <w:vertAlign w:val="superscript"/>
      </w:rPr>
      <w:t>th</w:t>
    </w:r>
    <w:r w:rsidR="00804AFC">
      <w:rPr>
        <w:rFonts w:ascii="Comic Sans MS" w:eastAsia="Comic Sans MS" w:hAnsi="Comic Sans MS" w:cs="Comic Sans MS"/>
        <w:color w:val="000000"/>
      </w:rPr>
      <w:t xml:space="preserve"> </w:t>
    </w:r>
    <w:r w:rsidR="00BA3A87">
      <w:rPr>
        <w:rFonts w:ascii="Comic Sans MS" w:eastAsia="Comic Sans MS" w:hAnsi="Comic Sans MS" w:cs="Comic Sans MS"/>
        <w:color w:val="000000"/>
      </w:rPr>
      <w:t>September 20</w:t>
    </w:r>
    <w:r>
      <w:rPr>
        <w:rFonts w:ascii="Comic Sans MS" w:eastAsia="Comic Sans MS" w:hAnsi="Comic Sans MS" w:cs="Comic Sans MS"/>
      </w:rPr>
      <w:t>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8A" w:rsidRDefault="006D518A">
      <w:r>
        <w:separator/>
      </w:r>
    </w:p>
  </w:footnote>
  <w:footnote w:type="continuationSeparator" w:id="0">
    <w:p w:rsidR="006D518A" w:rsidRDefault="006D51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906"/>
    <w:multiLevelType w:val="multilevel"/>
    <w:tmpl w:val="4DB45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62E1C"/>
    <w:multiLevelType w:val="multilevel"/>
    <w:tmpl w:val="51FE016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380DC4"/>
    <w:multiLevelType w:val="multilevel"/>
    <w:tmpl w:val="ACEEB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700" w:hanging="72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C56140"/>
    <w:multiLevelType w:val="multilevel"/>
    <w:tmpl w:val="5A9EC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9F0857"/>
    <w:multiLevelType w:val="multilevel"/>
    <w:tmpl w:val="2F86B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E657AD"/>
    <w:multiLevelType w:val="multilevel"/>
    <w:tmpl w:val="96B63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CE7E0A"/>
    <w:multiLevelType w:val="multilevel"/>
    <w:tmpl w:val="2CB0D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636F69"/>
    <w:multiLevelType w:val="multilevel"/>
    <w:tmpl w:val="BC049872"/>
    <w:lvl w:ilvl="0">
      <w:start w:val="1"/>
      <w:numFmt w:val="bullet"/>
      <w:lvlText w:val="-"/>
      <w:lvlJc w:val="left"/>
      <w:pPr>
        <w:ind w:left="1080" w:hanging="360"/>
      </w:pPr>
      <w:rPr>
        <w:rFonts w:ascii="Comic Sans MS" w:eastAsia="Comic Sans MS" w:hAnsi="Comic Sans MS" w:cs="Comic Sans M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B9D1631"/>
    <w:multiLevelType w:val="hybridMultilevel"/>
    <w:tmpl w:val="A622D9AA"/>
    <w:lvl w:ilvl="0" w:tplc="E1B2FB7A">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49D4AB2"/>
    <w:multiLevelType w:val="multilevel"/>
    <w:tmpl w:val="A07AE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041F6F"/>
    <w:multiLevelType w:val="multilevel"/>
    <w:tmpl w:val="58843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9459F5"/>
    <w:multiLevelType w:val="multilevel"/>
    <w:tmpl w:val="CBB6B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A70AE3"/>
    <w:multiLevelType w:val="multilevel"/>
    <w:tmpl w:val="BEFA1C0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DF12456"/>
    <w:multiLevelType w:val="multilevel"/>
    <w:tmpl w:val="8550AF62"/>
    <w:lvl w:ilvl="0">
      <w:start w:val="1"/>
      <w:numFmt w:val="upperLetter"/>
      <w:lvlText w:val="(%1)"/>
      <w:lvlJc w:val="left"/>
      <w:pPr>
        <w:ind w:left="450" w:hanging="45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2025" w:hanging="405"/>
      </w:pPr>
    </w:lvl>
    <w:lvl w:ilvl="3">
      <w:start w:val="2"/>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1652D02"/>
    <w:multiLevelType w:val="multilevel"/>
    <w:tmpl w:val="C9987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C91727"/>
    <w:multiLevelType w:val="multilevel"/>
    <w:tmpl w:val="C3925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2C0C45"/>
    <w:multiLevelType w:val="multilevel"/>
    <w:tmpl w:val="DD7C8C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C293873"/>
    <w:multiLevelType w:val="multilevel"/>
    <w:tmpl w:val="9DF0A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040B0E"/>
    <w:multiLevelType w:val="multilevel"/>
    <w:tmpl w:val="76C01F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8593C60"/>
    <w:multiLevelType w:val="multilevel"/>
    <w:tmpl w:val="D1EE2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EF6584"/>
    <w:multiLevelType w:val="multilevel"/>
    <w:tmpl w:val="980A4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C661ED"/>
    <w:multiLevelType w:val="multilevel"/>
    <w:tmpl w:val="28280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C56096"/>
    <w:multiLevelType w:val="multilevel"/>
    <w:tmpl w:val="40A46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E7272A"/>
    <w:multiLevelType w:val="multilevel"/>
    <w:tmpl w:val="3E406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7E06AA7"/>
    <w:multiLevelType w:val="multilevel"/>
    <w:tmpl w:val="97368BD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5" w15:restartNumberingAfterBreak="0">
    <w:nsid w:val="5AAA077A"/>
    <w:multiLevelType w:val="multilevel"/>
    <w:tmpl w:val="F7900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436B5D"/>
    <w:multiLevelType w:val="multilevel"/>
    <w:tmpl w:val="4A10D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6015A9"/>
    <w:multiLevelType w:val="multilevel"/>
    <w:tmpl w:val="4536B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61056D"/>
    <w:multiLevelType w:val="multilevel"/>
    <w:tmpl w:val="D0888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BC548B"/>
    <w:multiLevelType w:val="multilevel"/>
    <w:tmpl w:val="33C80EF2"/>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8"/>
  </w:num>
  <w:num w:numId="3">
    <w:abstractNumId w:val="27"/>
  </w:num>
  <w:num w:numId="4">
    <w:abstractNumId w:val="6"/>
  </w:num>
  <w:num w:numId="5">
    <w:abstractNumId w:val="10"/>
  </w:num>
  <w:num w:numId="6">
    <w:abstractNumId w:val="5"/>
  </w:num>
  <w:num w:numId="7">
    <w:abstractNumId w:val="21"/>
  </w:num>
  <w:num w:numId="8">
    <w:abstractNumId w:val="7"/>
  </w:num>
  <w:num w:numId="9">
    <w:abstractNumId w:val="26"/>
  </w:num>
  <w:num w:numId="10">
    <w:abstractNumId w:val="22"/>
  </w:num>
  <w:num w:numId="11">
    <w:abstractNumId w:val="9"/>
  </w:num>
  <w:num w:numId="12">
    <w:abstractNumId w:val="12"/>
  </w:num>
  <w:num w:numId="13">
    <w:abstractNumId w:val="18"/>
  </w:num>
  <w:num w:numId="14">
    <w:abstractNumId w:val="13"/>
  </w:num>
  <w:num w:numId="15">
    <w:abstractNumId w:val="24"/>
  </w:num>
  <w:num w:numId="16">
    <w:abstractNumId w:val="14"/>
  </w:num>
  <w:num w:numId="17">
    <w:abstractNumId w:val="17"/>
  </w:num>
  <w:num w:numId="18">
    <w:abstractNumId w:val="20"/>
  </w:num>
  <w:num w:numId="19">
    <w:abstractNumId w:val="16"/>
  </w:num>
  <w:num w:numId="20">
    <w:abstractNumId w:val="0"/>
  </w:num>
  <w:num w:numId="21">
    <w:abstractNumId w:val="29"/>
  </w:num>
  <w:num w:numId="22">
    <w:abstractNumId w:val="25"/>
  </w:num>
  <w:num w:numId="23">
    <w:abstractNumId w:val="1"/>
  </w:num>
  <w:num w:numId="24">
    <w:abstractNumId w:val="23"/>
  </w:num>
  <w:num w:numId="25">
    <w:abstractNumId w:val="19"/>
  </w:num>
  <w:num w:numId="26">
    <w:abstractNumId w:val="2"/>
  </w:num>
  <w:num w:numId="27">
    <w:abstractNumId w:val="4"/>
  </w:num>
  <w:num w:numId="28">
    <w:abstractNumId w:val="11"/>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EF8"/>
    <w:rsid w:val="001866FD"/>
    <w:rsid w:val="002A5C2B"/>
    <w:rsid w:val="002B07D0"/>
    <w:rsid w:val="00433E25"/>
    <w:rsid w:val="005D0D32"/>
    <w:rsid w:val="006D518A"/>
    <w:rsid w:val="00804AFC"/>
    <w:rsid w:val="008F0D97"/>
    <w:rsid w:val="00921C48"/>
    <w:rsid w:val="00A74862"/>
    <w:rsid w:val="00BA3A87"/>
    <w:rsid w:val="00D72E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9199"/>
  <w15:docId w15:val="{ED8C4BA7-433C-4012-9250-94B2BC30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1F"/>
    <w:rPr>
      <w:lang w:eastAsia="en-US"/>
    </w:rPr>
  </w:style>
  <w:style w:type="paragraph" w:styleId="Heading1">
    <w:name w:val="heading 1"/>
    <w:basedOn w:val="Normal"/>
    <w:next w:val="Normal"/>
    <w:qFormat/>
    <w:rsid w:val="007E571F"/>
    <w:pPr>
      <w:keepNext/>
      <w:jc w:val="center"/>
      <w:outlineLvl w:val="0"/>
    </w:pPr>
    <w:rPr>
      <w:b/>
      <w:sz w:val="28"/>
      <w:szCs w:val="20"/>
      <w:u w:val="single"/>
      <w:lang w:val="en-GB"/>
    </w:rPr>
  </w:style>
  <w:style w:type="paragraph" w:styleId="Heading2">
    <w:name w:val="heading 2"/>
    <w:basedOn w:val="Normal"/>
    <w:next w:val="Normal"/>
    <w:qFormat/>
    <w:rsid w:val="007E571F"/>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sid w:val="007E571F"/>
    <w:rPr>
      <w:sz w:val="28"/>
      <w:szCs w:val="20"/>
      <w:lang w:val="en-GB"/>
    </w:rPr>
  </w:style>
  <w:style w:type="paragraph" w:styleId="Header">
    <w:name w:val="header"/>
    <w:basedOn w:val="Normal"/>
    <w:rsid w:val="007E571F"/>
    <w:pPr>
      <w:tabs>
        <w:tab w:val="center" w:pos="4153"/>
        <w:tab w:val="right" w:pos="8306"/>
      </w:tabs>
    </w:pPr>
    <w:rPr>
      <w:lang w:val="en-GB"/>
    </w:rPr>
  </w:style>
  <w:style w:type="paragraph" w:customStyle="1" w:styleId="B">
    <w:name w:val="B"/>
    <w:aliases w:val="Normal_circular_web"/>
    <w:basedOn w:val="Normal"/>
    <w:rsid w:val="0071440A"/>
    <w:rPr>
      <w:rFonts w:ascii="Arial" w:hAnsi="Arial"/>
      <w:sz w:val="22"/>
      <w:lang w:val="en-GB"/>
    </w:rPr>
  </w:style>
  <w:style w:type="character" w:styleId="Hyperlink">
    <w:name w:val="Hyperlink"/>
    <w:basedOn w:val="DefaultParagraphFont"/>
    <w:rsid w:val="007970D5"/>
    <w:rPr>
      <w:color w:val="0000FF"/>
      <w:u w:val="single"/>
    </w:rPr>
  </w:style>
  <w:style w:type="paragraph" w:customStyle="1" w:styleId="C">
    <w:name w:val="C"/>
    <w:aliases w:val="Heading_circular_web"/>
    <w:basedOn w:val="Normal"/>
    <w:rsid w:val="005938AA"/>
    <w:rPr>
      <w:rFonts w:ascii="Arial" w:hAnsi="Arial"/>
      <w:b/>
      <w:lang w:val="en-GB"/>
    </w:rPr>
  </w:style>
  <w:style w:type="paragraph" w:styleId="Footer">
    <w:name w:val="footer"/>
    <w:basedOn w:val="Normal"/>
    <w:link w:val="FooterChar"/>
    <w:rsid w:val="00E83C85"/>
    <w:pPr>
      <w:tabs>
        <w:tab w:val="center" w:pos="4680"/>
        <w:tab w:val="right" w:pos="9360"/>
      </w:tabs>
    </w:pPr>
  </w:style>
  <w:style w:type="character" w:customStyle="1" w:styleId="FooterChar">
    <w:name w:val="Footer Char"/>
    <w:basedOn w:val="DefaultParagraphFont"/>
    <w:link w:val="Footer"/>
    <w:rsid w:val="00E83C85"/>
    <w:rPr>
      <w:sz w:val="24"/>
      <w:szCs w:val="24"/>
      <w:lang w:val="en-IE"/>
    </w:rPr>
  </w:style>
  <w:style w:type="paragraph" w:styleId="NormalWeb">
    <w:name w:val="Normal (Web)"/>
    <w:basedOn w:val="Normal"/>
    <w:link w:val="NormalWebChar"/>
    <w:uiPriority w:val="99"/>
    <w:rsid w:val="000C5115"/>
    <w:pPr>
      <w:spacing w:before="100" w:beforeAutospacing="1" w:after="100" w:afterAutospacing="1"/>
    </w:pPr>
    <w:rPr>
      <w:szCs w:val="20"/>
      <w:lang w:eastAsia="en-IE"/>
    </w:rPr>
  </w:style>
  <w:style w:type="character" w:customStyle="1" w:styleId="NormalWebChar">
    <w:name w:val="Normal (Web) Char"/>
    <w:link w:val="NormalWeb"/>
    <w:uiPriority w:val="99"/>
    <w:locked/>
    <w:rsid w:val="000C5115"/>
    <w:rPr>
      <w:sz w:val="24"/>
      <w:lang w:val="en-IE" w:eastAsia="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B0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D0"/>
    <w:rPr>
      <w:rFonts w:ascii="Segoe UI" w:hAnsi="Segoe UI" w:cs="Segoe UI"/>
      <w:sz w:val="18"/>
      <w:szCs w:val="18"/>
      <w:lang w:eastAsia="en-US"/>
    </w:rPr>
  </w:style>
  <w:style w:type="character" w:styleId="SubtleEmphasis">
    <w:name w:val="Subtle Emphasis"/>
    <w:basedOn w:val="DefaultParagraphFont"/>
    <w:uiPriority w:val="19"/>
    <w:qFormat/>
    <w:rsid w:val="001866F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rlgov.ie/edu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qyyQ1I6/zciKtZPbFUOzOpxshw==">AMUW2mWL7cD4dcZkmrVtdmzYRgBkejUVbqcmKM/JeVCKF32WD7azrrbQlGmtfCQUJFxEFg2eu+JeXFE7FD/dsuaHBuVUtHFzDdT0v9XutnunWm0TrNrW99/8/eWtIP+u/Xl10l6U8nZQ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20</Pages>
  <Words>5197</Words>
  <Characters>29626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Maurice P Scanlon</dc:creator>
  <cp:lastModifiedBy>Kyran Foran</cp:lastModifiedBy>
  <cp:revision>8</cp:revision>
  <cp:lastPrinted>2023-09-14T09:44:00Z</cp:lastPrinted>
  <dcterms:created xsi:type="dcterms:W3CDTF">2023-01-23T19:46:00Z</dcterms:created>
  <dcterms:modified xsi:type="dcterms:W3CDTF">2023-09-19T14:48:00Z</dcterms:modified>
</cp:coreProperties>
</file>